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3A734" w14:textId="75ACD807" w:rsidR="00B966E0" w:rsidRPr="00B86066" w:rsidRDefault="005E46C3">
      <w:pPr>
        <w:suppressAutoHyphens/>
        <w:snapToGrid w:val="0"/>
        <w:spacing w:line="276" w:lineRule="auto"/>
        <w:ind w:right="-143"/>
        <w:jc w:val="right"/>
        <w:rPr>
          <w:rFonts w:ascii="Arial" w:hAnsi="Arial" w:cs="Arial"/>
          <w:sz w:val="21"/>
          <w:szCs w:val="21"/>
          <w:lang w:eastAsia="ar-SA"/>
        </w:rPr>
      </w:pPr>
      <w:r w:rsidRPr="00B86066">
        <w:rPr>
          <w:rFonts w:ascii="Arial" w:hAnsi="Arial" w:cs="Arial"/>
          <w:sz w:val="21"/>
          <w:szCs w:val="21"/>
          <w:lang w:eastAsia="ar-SA"/>
        </w:rPr>
        <w:t xml:space="preserve">Załącznik nr </w:t>
      </w:r>
      <w:r w:rsidRPr="00B86066">
        <w:rPr>
          <w:rFonts w:ascii="Arial" w:hAnsi="Arial" w:cs="Arial"/>
          <w:b/>
          <w:sz w:val="21"/>
          <w:szCs w:val="21"/>
          <w:lang w:eastAsia="ar-SA"/>
        </w:rPr>
        <w:t>4</w:t>
      </w:r>
      <w:r w:rsidRPr="00B86066">
        <w:rPr>
          <w:rFonts w:ascii="Arial" w:hAnsi="Arial" w:cs="Arial"/>
          <w:sz w:val="21"/>
          <w:szCs w:val="21"/>
          <w:lang w:eastAsia="ar-SA"/>
        </w:rPr>
        <w:t xml:space="preserve"> do SWZ</w:t>
      </w:r>
      <w:r w:rsidR="006D55B8">
        <w:rPr>
          <w:rFonts w:ascii="Arial" w:hAnsi="Arial" w:cs="Arial"/>
          <w:sz w:val="21"/>
          <w:szCs w:val="21"/>
          <w:lang w:eastAsia="ar-SA"/>
        </w:rPr>
        <w:t xml:space="preserve"> </w:t>
      </w:r>
    </w:p>
    <w:p w14:paraId="43A2769E" w14:textId="4A184867" w:rsidR="00B966E0" w:rsidRPr="00B86066" w:rsidRDefault="005E46C3">
      <w:pPr>
        <w:suppressAutoHyphens/>
        <w:snapToGrid w:val="0"/>
        <w:spacing w:line="276" w:lineRule="auto"/>
        <w:ind w:right="-143"/>
        <w:jc w:val="right"/>
        <w:rPr>
          <w:rFonts w:ascii="Arial" w:hAnsi="Arial" w:cs="Arial"/>
          <w:b/>
          <w:sz w:val="21"/>
          <w:szCs w:val="21"/>
          <w:lang w:eastAsia="ar-SA"/>
        </w:rPr>
      </w:pPr>
      <w:r w:rsidRPr="00B86066">
        <w:rPr>
          <w:rFonts w:ascii="Arial" w:hAnsi="Arial" w:cs="Arial"/>
          <w:sz w:val="21"/>
          <w:szCs w:val="21"/>
          <w:lang w:eastAsia="ar-SA"/>
        </w:rPr>
        <w:t xml:space="preserve"> numer sprawy </w:t>
      </w:r>
      <w:r w:rsidR="004E21CA">
        <w:rPr>
          <w:rFonts w:ascii="Arial" w:hAnsi="Arial" w:cs="Arial"/>
          <w:b/>
          <w:sz w:val="21"/>
          <w:szCs w:val="21"/>
          <w:lang w:eastAsia="ar-SA"/>
        </w:rPr>
        <w:t>42</w:t>
      </w:r>
      <w:r w:rsidRPr="00B86066">
        <w:rPr>
          <w:rFonts w:ascii="Arial" w:hAnsi="Arial" w:cs="Arial"/>
          <w:b/>
          <w:sz w:val="21"/>
          <w:szCs w:val="21"/>
          <w:lang w:eastAsia="ar-SA"/>
        </w:rPr>
        <w:t>/BF/</w:t>
      </w:r>
      <w:r w:rsidR="00D91299" w:rsidRPr="00B86066">
        <w:rPr>
          <w:rFonts w:ascii="Arial" w:hAnsi="Arial" w:cs="Arial"/>
          <w:b/>
          <w:sz w:val="21"/>
          <w:szCs w:val="21"/>
          <w:lang w:eastAsia="ar-SA"/>
        </w:rPr>
        <w:t>BTiZ</w:t>
      </w:r>
      <w:r w:rsidRPr="00B86066">
        <w:rPr>
          <w:rFonts w:ascii="Arial" w:hAnsi="Arial" w:cs="Arial"/>
          <w:b/>
          <w:sz w:val="21"/>
          <w:szCs w:val="21"/>
          <w:lang w:eastAsia="ar-SA"/>
        </w:rPr>
        <w:t>/2</w:t>
      </w:r>
      <w:r w:rsidR="00972F0D">
        <w:rPr>
          <w:rFonts w:ascii="Arial" w:hAnsi="Arial" w:cs="Arial"/>
          <w:b/>
          <w:sz w:val="21"/>
          <w:szCs w:val="21"/>
          <w:lang w:eastAsia="ar-SA"/>
        </w:rPr>
        <w:t>6</w:t>
      </w:r>
    </w:p>
    <w:p w14:paraId="01576CB8" w14:textId="77777777" w:rsidR="006D55B8" w:rsidRDefault="006D55B8" w:rsidP="00524D64">
      <w:pPr>
        <w:spacing w:line="276" w:lineRule="auto"/>
        <w:ind w:right="-1"/>
        <w:jc w:val="center"/>
        <w:rPr>
          <w:rFonts w:ascii="Arial" w:hAnsi="Arial" w:cs="Arial"/>
          <w:sz w:val="21"/>
          <w:szCs w:val="21"/>
        </w:rPr>
      </w:pPr>
      <w:bookmarkStart w:id="0" w:name="_Hlk164075429"/>
    </w:p>
    <w:p w14:paraId="3B6813C8" w14:textId="0B240EC6" w:rsidR="00940FD2" w:rsidRDefault="00F93A7E" w:rsidP="00524D64">
      <w:pPr>
        <w:spacing w:line="276" w:lineRule="auto"/>
        <w:ind w:right="-1"/>
        <w:jc w:val="center"/>
        <w:rPr>
          <w:rFonts w:ascii="Arial" w:hAnsi="Arial" w:cs="Arial"/>
          <w:sz w:val="21"/>
          <w:szCs w:val="21"/>
        </w:rPr>
      </w:pPr>
      <w:r w:rsidRPr="00B86066">
        <w:rPr>
          <w:rFonts w:ascii="Arial" w:hAnsi="Arial" w:cs="Arial"/>
          <w:sz w:val="21"/>
          <w:szCs w:val="21"/>
        </w:rPr>
        <w:t>Dotyczy postępowania o udzielenie zamówienia publicznego pn.:</w:t>
      </w:r>
      <w:r w:rsidR="00406EB3">
        <w:rPr>
          <w:rFonts w:ascii="Arial" w:hAnsi="Arial" w:cs="Arial"/>
          <w:sz w:val="21"/>
          <w:szCs w:val="21"/>
        </w:rPr>
        <w:t xml:space="preserve"> </w:t>
      </w:r>
    </w:p>
    <w:p w14:paraId="7F99EC18" w14:textId="77777777" w:rsidR="00302393" w:rsidRDefault="00302393" w:rsidP="00524D64">
      <w:pPr>
        <w:spacing w:line="276" w:lineRule="auto"/>
        <w:ind w:right="-1"/>
        <w:jc w:val="center"/>
        <w:rPr>
          <w:rFonts w:ascii="Arial" w:hAnsi="Arial" w:cs="Arial"/>
          <w:sz w:val="21"/>
          <w:szCs w:val="21"/>
        </w:rPr>
      </w:pPr>
    </w:p>
    <w:p w14:paraId="5FE71823" w14:textId="7FDC79D1" w:rsidR="00F93A7E" w:rsidRDefault="00F93A7E" w:rsidP="00524D64">
      <w:pPr>
        <w:spacing w:line="276" w:lineRule="auto"/>
        <w:ind w:right="-1"/>
        <w:jc w:val="center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B86066">
        <w:rPr>
          <w:rFonts w:ascii="Arial" w:eastAsia="Calibri" w:hAnsi="Arial" w:cs="Arial"/>
          <w:b/>
          <w:bCs/>
          <w:sz w:val="21"/>
          <w:szCs w:val="21"/>
          <w:lang w:eastAsia="en-US"/>
        </w:rPr>
        <w:t>„</w:t>
      </w:r>
      <w:r w:rsidR="004E21CA" w:rsidRPr="004E21CA">
        <w:rPr>
          <w:rFonts w:ascii="Arial" w:hAnsi="Arial" w:cs="Arial"/>
          <w:b/>
          <w:bCs/>
          <w:iCs/>
          <w:sz w:val="21"/>
          <w:szCs w:val="21"/>
          <w:u w:val="single"/>
        </w:rPr>
        <w:t>dostawa bluz i spodni polowych, bluz i spodni ubioru specjalnego, bluz i spodni ubioru specjalnego WZD oraz bluz i spodni ubioru realizacyjnego</w:t>
      </w:r>
      <w:r w:rsidRPr="00B86066">
        <w:rPr>
          <w:rFonts w:ascii="Arial" w:eastAsia="Calibri" w:hAnsi="Arial" w:cs="Arial"/>
          <w:b/>
          <w:bCs/>
          <w:sz w:val="21"/>
          <w:szCs w:val="21"/>
          <w:lang w:eastAsia="en-US"/>
        </w:rPr>
        <w:t>”</w:t>
      </w:r>
    </w:p>
    <w:p w14:paraId="2ED9A7D1" w14:textId="77777777" w:rsidR="008D2836" w:rsidRPr="00B86066" w:rsidRDefault="008D2836" w:rsidP="00524D64">
      <w:pPr>
        <w:spacing w:line="276" w:lineRule="auto"/>
        <w:ind w:right="-1"/>
        <w:jc w:val="center"/>
        <w:rPr>
          <w:rFonts w:ascii="Arial" w:eastAsia="Calibri" w:hAnsi="Arial" w:cs="Arial"/>
          <w:b/>
          <w:bCs/>
          <w:sz w:val="21"/>
          <w:szCs w:val="21"/>
          <w:lang w:eastAsia="en-US"/>
        </w:rPr>
      </w:pPr>
    </w:p>
    <w:bookmarkEnd w:id="0"/>
    <w:p w14:paraId="1455DBBF" w14:textId="77777777" w:rsidR="00727CBD" w:rsidRPr="00BB7A21" w:rsidRDefault="00727CBD" w:rsidP="00727CBD">
      <w:pPr>
        <w:spacing w:line="276" w:lineRule="auto"/>
        <w:ind w:right="-142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BB7A21">
        <w:rPr>
          <w:rFonts w:ascii="Arial" w:hAnsi="Arial" w:cs="Arial"/>
          <w:b/>
          <w:sz w:val="21"/>
          <w:szCs w:val="21"/>
          <w:highlight w:val="lightGray"/>
          <w:u w:val="single"/>
        </w:rPr>
        <w:t>Oświadczenie wykonawcy/wykonawcy wspólnie ubiegającego się o udzielenie zamówienia</w:t>
      </w:r>
    </w:p>
    <w:p w14:paraId="3CDBED2D" w14:textId="77777777" w:rsidR="00727CBD" w:rsidRPr="00BB7A21" w:rsidRDefault="00727CBD" w:rsidP="00727CBD">
      <w:pPr>
        <w:jc w:val="center"/>
        <w:rPr>
          <w:rFonts w:ascii="Arial" w:hAnsi="Arial" w:cs="Arial"/>
          <w:bCs/>
          <w:sz w:val="21"/>
          <w:szCs w:val="21"/>
          <w:vertAlign w:val="superscript"/>
        </w:rPr>
      </w:pPr>
      <w:bookmarkStart w:id="1" w:name="_Hlk164075628"/>
      <w:r w:rsidRPr="00BB7A21">
        <w:rPr>
          <w:rFonts w:ascii="Arial" w:eastAsia="Calibri" w:hAnsi="Arial" w:cs="Arial"/>
          <w:bCs/>
          <w:sz w:val="21"/>
          <w:szCs w:val="21"/>
          <w:vertAlign w:val="superscript"/>
          <w:lang w:eastAsia="en-US"/>
        </w:rPr>
        <w:t xml:space="preserve">dotyczące przesłanek wykluczenia z art. 5k rozporządzenia 833/2014 oraz art. 7 ust. 1 ustawy o szczególnych rozwiązaniach </w:t>
      </w:r>
      <w:r w:rsidRPr="00BB7A21">
        <w:rPr>
          <w:rFonts w:ascii="Arial" w:eastAsia="Calibri" w:hAnsi="Arial" w:cs="Arial"/>
          <w:bCs/>
          <w:sz w:val="21"/>
          <w:szCs w:val="21"/>
          <w:vertAlign w:val="superscript"/>
          <w:lang w:eastAsia="en-US"/>
        </w:rPr>
        <w:br/>
        <w:t xml:space="preserve">w zakresie przeciwdziałania wspieraniu agresji na Ukrainę oraz służących ochronie bezpieczeństwa narodowego, składane na podstawie art. 125 ust. 1 ustawy </w:t>
      </w:r>
      <w:r w:rsidRPr="00BB7A21">
        <w:rPr>
          <w:rFonts w:ascii="Arial" w:hAnsi="Arial" w:cs="Arial"/>
          <w:bCs/>
          <w:sz w:val="21"/>
          <w:szCs w:val="21"/>
          <w:vertAlign w:val="superscript"/>
        </w:rPr>
        <w:t>z dnia 11 września 2019 r. Prawo zamówień publicznych (t.j. Dz. U. z 2024 r. poz. 1320 z późn. zm.)</w:t>
      </w:r>
    </w:p>
    <w:p w14:paraId="5C26B96D" w14:textId="77777777" w:rsidR="00727CBD" w:rsidRPr="00BB7A21" w:rsidRDefault="00727CBD" w:rsidP="00727CBD">
      <w:pPr>
        <w:jc w:val="center"/>
        <w:rPr>
          <w:rFonts w:ascii="Arial" w:hAnsi="Arial" w:cs="Arial"/>
          <w:bCs/>
          <w:sz w:val="21"/>
          <w:szCs w:val="21"/>
        </w:rPr>
      </w:pPr>
    </w:p>
    <w:bookmarkEnd w:id="1"/>
    <w:p w14:paraId="54A481E2" w14:textId="77777777" w:rsidR="00727CBD" w:rsidRPr="00BB7A21" w:rsidRDefault="00727CBD" w:rsidP="00727CBD">
      <w:pPr>
        <w:ind w:right="-30"/>
        <w:rPr>
          <w:rFonts w:ascii="Arial" w:hAnsi="Arial" w:cs="Arial"/>
          <w:sz w:val="21"/>
          <w:szCs w:val="21"/>
        </w:rPr>
      </w:pPr>
      <w:r w:rsidRPr="00BB7A21">
        <w:rPr>
          <w:rFonts w:ascii="Arial" w:hAnsi="Arial" w:cs="Arial"/>
          <w:sz w:val="21"/>
          <w:szCs w:val="21"/>
        </w:rPr>
        <w:t xml:space="preserve">Ja/My niżej podpisany (i): ..………………………………..……………………………..………………… </w:t>
      </w:r>
    </w:p>
    <w:p w14:paraId="46179B89" w14:textId="77777777" w:rsidR="00727CBD" w:rsidRPr="00BB7A21" w:rsidRDefault="00727CBD" w:rsidP="00727CBD">
      <w:pPr>
        <w:ind w:left="2124" w:right="-30" w:firstLine="708"/>
        <w:jc w:val="both"/>
        <w:rPr>
          <w:rFonts w:ascii="Arial" w:hAnsi="Arial" w:cs="Arial"/>
          <w:color w:val="1F4E79" w:themeColor="accent1" w:themeShade="80"/>
          <w:sz w:val="21"/>
          <w:szCs w:val="21"/>
          <w:vertAlign w:val="superscript"/>
        </w:rPr>
      </w:pPr>
      <w:r w:rsidRPr="00BB7A21">
        <w:rPr>
          <w:rFonts w:ascii="Arial" w:hAnsi="Arial" w:cs="Arial"/>
          <w:color w:val="1F4E79" w:themeColor="accent1" w:themeShade="80"/>
          <w:sz w:val="21"/>
          <w:szCs w:val="21"/>
          <w:vertAlign w:val="superscript"/>
        </w:rPr>
        <w:t xml:space="preserve">imię, nazwisko </w:t>
      </w:r>
      <w:r w:rsidRPr="00BB7A21">
        <w:rPr>
          <w:rFonts w:ascii="Arial" w:hAnsi="Arial" w:cs="Arial"/>
          <w:bCs/>
          <w:iCs/>
          <w:color w:val="1F4E79" w:themeColor="accent1" w:themeShade="80"/>
          <w:sz w:val="21"/>
          <w:szCs w:val="21"/>
          <w:vertAlign w:val="superscript"/>
        </w:rPr>
        <w:t>- reprezentacja zgodna z wpisem do KRS/CEIDG lub pełnomocnictwem</w:t>
      </w:r>
    </w:p>
    <w:p w14:paraId="12B6A7D8" w14:textId="77777777" w:rsidR="00727CBD" w:rsidRPr="00BB7A21" w:rsidRDefault="00727CBD" w:rsidP="00727CBD">
      <w:pPr>
        <w:ind w:right="-30"/>
        <w:rPr>
          <w:rFonts w:ascii="Arial" w:hAnsi="Arial" w:cs="Arial"/>
          <w:sz w:val="21"/>
          <w:szCs w:val="21"/>
        </w:rPr>
      </w:pPr>
      <w:r w:rsidRPr="00BB7A21">
        <w:rPr>
          <w:rFonts w:ascii="Arial" w:hAnsi="Arial" w:cs="Arial"/>
          <w:sz w:val="21"/>
          <w:szCs w:val="21"/>
        </w:rPr>
        <w:t xml:space="preserve">działając w imieniu i na rzecz </w:t>
      </w:r>
      <w:r w:rsidRPr="00BB7A21">
        <w:rPr>
          <w:rFonts w:ascii="Arial" w:hAnsi="Arial" w:cs="Arial"/>
          <w:b/>
          <w:sz w:val="21"/>
          <w:szCs w:val="21"/>
        </w:rPr>
        <w:t>Wykonawcy</w:t>
      </w:r>
      <w:r w:rsidRPr="00BB7A21">
        <w:rPr>
          <w:rFonts w:ascii="Arial" w:hAnsi="Arial" w:cs="Arial"/>
          <w:sz w:val="21"/>
          <w:szCs w:val="21"/>
        </w:rPr>
        <w:t xml:space="preserve">: </w:t>
      </w:r>
    </w:p>
    <w:p w14:paraId="0451D17B" w14:textId="77777777" w:rsidR="00727CBD" w:rsidRPr="00BB7A21" w:rsidRDefault="00727CBD" w:rsidP="00727CBD">
      <w:pPr>
        <w:ind w:right="-30"/>
        <w:rPr>
          <w:rFonts w:ascii="Arial" w:hAnsi="Arial" w:cs="Arial"/>
          <w:sz w:val="21"/>
          <w:szCs w:val="21"/>
        </w:rPr>
      </w:pPr>
      <w:r w:rsidRPr="00BB7A21">
        <w:rPr>
          <w:rFonts w:ascii="Arial" w:hAnsi="Arial" w:cs="Arial"/>
          <w:sz w:val="21"/>
          <w:szCs w:val="21"/>
        </w:rPr>
        <w:t>………………………………………………………………………………………….………………………</w:t>
      </w:r>
    </w:p>
    <w:p w14:paraId="51DDFE26" w14:textId="77777777" w:rsidR="00727CBD" w:rsidRPr="00BB7A21" w:rsidRDefault="00727CBD" w:rsidP="00727CBD">
      <w:pPr>
        <w:spacing w:line="276" w:lineRule="auto"/>
        <w:ind w:right="-1"/>
        <w:jc w:val="both"/>
        <w:rPr>
          <w:rFonts w:ascii="Arial" w:eastAsia="Calibri" w:hAnsi="Arial" w:cs="Arial"/>
          <w:bCs/>
          <w:color w:val="1F4E79" w:themeColor="accent1" w:themeShade="80"/>
          <w:sz w:val="21"/>
          <w:szCs w:val="21"/>
          <w:vertAlign w:val="superscript"/>
          <w:lang w:eastAsia="en-US"/>
        </w:rPr>
      </w:pPr>
      <w:r w:rsidRPr="00BB7A21">
        <w:rPr>
          <w:rFonts w:ascii="Arial" w:hAnsi="Arial" w:cs="Arial"/>
          <w:bCs/>
          <w:color w:val="1F4E79" w:themeColor="accent1" w:themeShade="80"/>
          <w:sz w:val="21"/>
          <w:szCs w:val="21"/>
          <w:vertAlign w:val="superscript"/>
        </w:rPr>
        <w:t xml:space="preserve">dane wykonawcy/podmiotu, którego dotyczy oświadczenie - </w:t>
      </w:r>
      <w:r w:rsidRPr="00BB7A21">
        <w:rPr>
          <w:rFonts w:ascii="Arial" w:eastAsia="Calibri" w:hAnsi="Arial" w:cs="Arial"/>
          <w:bCs/>
          <w:color w:val="1F4E79" w:themeColor="accent1" w:themeShade="80"/>
          <w:sz w:val="21"/>
          <w:szCs w:val="21"/>
          <w:vertAlign w:val="superscript"/>
          <w:lang w:eastAsia="en-US"/>
        </w:rPr>
        <w:t>pełna nazwa albo imię i nazwisko, siedziba lub miejsce prowadzonej działalności gospodarczej albo miejsce zamieszkania, numer NIP (jeśli dotyczy):</w:t>
      </w:r>
    </w:p>
    <w:p w14:paraId="6286D3E2" w14:textId="77777777" w:rsidR="00727CBD" w:rsidRPr="00BB7A21" w:rsidRDefault="00727CBD" w:rsidP="00727CBD">
      <w:pPr>
        <w:shd w:val="clear" w:color="auto" w:fill="BFBFBF" w:themeFill="background1" w:themeFillShade="BF"/>
        <w:spacing w:line="276" w:lineRule="auto"/>
        <w:jc w:val="center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BB7A21">
        <w:rPr>
          <w:rFonts w:ascii="Arial" w:eastAsiaTheme="minorHAnsi" w:hAnsi="Arial" w:cs="Arial"/>
          <w:b/>
          <w:sz w:val="21"/>
          <w:szCs w:val="21"/>
          <w:lang w:eastAsia="en-US"/>
        </w:rPr>
        <w:t>Oświadczenia dotyczące podstaw wykluczenia:</w:t>
      </w:r>
    </w:p>
    <w:p w14:paraId="697B715F" w14:textId="77777777" w:rsidR="00727CBD" w:rsidRPr="00BB7A21" w:rsidRDefault="00727CBD" w:rsidP="00727CBD">
      <w:pPr>
        <w:pStyle w:val="Tekstpodstawowywcity"/>
        <w:snapToGrid w:val="0"/>
        <w:spacing w:after="0" w:line="276" w:lineRule="auto"/>
        <w:ind w:right="-142"/>
        <w:jc w:val="both"/>
        <w:rPr>
          <w:rFonts w:ascii="Arial" w:hAnsi="Arial" w:cs="Arial"/>
          <w:sz w:val="21"/>
          <w:szCs w:val="21"/>
          <w:lang w:val="pl-PL"/>
        </w:rPr>
      </w:pPr>
    </w:p>
    <w:p w14:paraId="3FB93569" w14:textId="77777777" w:rsidR="00727CBD" w:rsidRPr="00BB7A21" w:rsidRDefault="00727CBD" w:rsidP="00727CBD">
      <w:pPr>
        <w:pStyle w:val="Tekstpodstawowywcity"/>
        <w:numPr>
          <w:ilvl w:val="0"/>
          <w:numId w:val="1"/>
        </w:numPr>
        <w:snapToGrid w:val="0"/>
        <w:spacing w:after="60" w:line="276" w:lineRule="auto"/>
        <w:ind w:left="284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BB7A21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BB7A21">
        <w:rPr>
          <w:rFonts w:ascii="Arial" w:hAnsi="Arial" w:cs="Arial"/>
          <w:b/>
          <w:bCs/>
          <w:sz w:val="21"/>
          <w:szCs w:val="21"/>
        </w:rPr>
        <w:t xml:space="preserve">art. 5k </w:t>
      </w:r>
      <w:r w:rsidRPr="00BB7A21">
        <w:rPr>
          <w:rFonts w:ascii="Arial" w:hAnsi="Arial" w:cs="Arial"/>
          <w:sz w:val="21"/>
          <w:szCs w:val="21"/>
        </w:rPr>
        <w:t>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2025/2033 w sprawie zmiany rozporządzenia (UE) nr 833/2014 dotyczącego środków ograniczających w związku z działaniami Rosji destabilizującymi sytuację na Ukrainie (Dz. Urz. UE nr L 111 z 8.4.2022, str. 1), dalej: rozporządzenie 2025/2033.</w:t>
      </w:r>
      <w:r w:rsidRPr="00BB7A21"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3F42C633" w14:textId="4F035B11" w:rsidR="00727CBD" w:rsidRPr="00302393" w:rsidRDefault="00727CBD" w:rsidP="00727CBD">
      <w:pPr>
        <w:pStyle w:val="Tekstpodstawowywcity"/>
        <w:numPr>
          <w:ilvl w:val="0"/>
          <w:numId w:val="1"/>
        </w:numPr>
        <w:snapToGrid w:val="0"/>
        <w:spacing w:after="60"/>
        <w:ind w:left="284" w:hanging="284"/>
        <w:jc w:val="both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BB7A21">
        <w:rPr>
          <w:rFonts w:ascii="Arial" w:eastAsia="Calibri" w:hAnsi="Arial" w:cs="Arial"/>
          <w:sz w:val="21"/>
          <w:szCs w:val="21"/>
          <w:lang w:val="pl-PL" w:eastAsia="en-US"/>
        </w:rPr>
        <w:t xml:space="preserve">Oświadczam(y), że wykonawca, którego reprezentuję/jemy nie </w:t>
      </w:r>
      <w:r w:rsidRPr="00BB7A21">
        <w:rPr>
          <w:rFonts w:ascii="Arial" w:eastAsia="Calibri" w:hAnsi="Arial" w:cs="Arial"/>
          <w:sz w:val="21"/>
          <w:szCs w:val="21"/>
          <w:lang w:eastAsia="en-US"/>
        </w:rPr>
        <w:t>podlega wykluczeniu</w:t>
      </w:r>
      <w:r w:rsidRPr="00BB7A21">
        <w:rPr>
          <w:rFonts w:ascii="Arial" w:eastAsia="Calibri" w:hAnsi="Arial" w:cs="Arial"/>
          <w:sz w:val="21"/>
          <w:szCs w:val="21"/>
          <w:lang w:val="pl-PL" w:eastAsia="en-US"/>
        </w:rPr>
        <w:t xml:space="preserve"> </w:t>
      </w:r>
      <w:r>
        <w:rPr>
          <w:rFonts w:ascii="Arial" w:eastAsia="Calibri" w:hAnsi="Arial" w:cs="Arial"/>
          <w:sz w:val="21"/>
          <w:szCs w:val="21"/>
          <w:lang w:val="pl-PL" w:eastAsia="en-US"/>
        </w:rPr>
        <w:br/>
      </w:r>
      <w:r w:rsidRPr="00BB7A21">
        <w:rPr>
          <w:rFonts w:ascii="Arial" w:eastAsia="Calibri" w:hAnsi="Arial" w:cs="Arial"/>
          <w:sz w:val="21"/>
          <w:szCs w:val="21"/>
          <w:lang w:eastAsia="en-US"/>
        </w:rPr>
        <w:t xml:space="preserve">z postępowania na podstawie </w:t>
      </w:r>
      <w:r w:rsidRPr="00BB7A21">
        <w:rPr>
          <w:rFonts w:ascii="Arial" w:eastAsia="Calibri" w:hAnsi="Arial" w:cs="Arial"/>
          <w:b/>
          <w:bCs/>
          <w:sz w:val="21"/>
          <w:szCs w:val="21"/>
          <w:lang w:eastAsia="en-US"/>
        </w:rPr>
        <w:t>art. 7 ust. 1</w:t>
      </w:r>
      <w:r w:rsidRPr="00BB7A21">
        <w:rPr>
          <w:rFonts w:ascii="Arial" w:eastAsia="Calibri" w:hAnsi="Arial" w:cs="Arial"/>
          <w:sz w:val="21"/>
          <w:szCs w:val="21"/>
          <w:lang w:eastAsia="en-US"/>
        </w:rPr>
        <w:t xml:space="preserve"> ustawy </w:t>
      </w:r>
      <w:r w:rsidRPr="00BB7A21">
        <w:rPr>
          <w:rFonts w:ascii="Arial" w:eastAsia="Calibri" w:hAnsi="Arial" w:cs="Arial"/>
          <w:sz w:val="21"/>
          <w:szCs w:val="21"/>
          <w:lang w:val="pl-PL" w:eastAsia="en-US"/>
        </w:rPr>
        <w:t>z dnia 13 kwietnia 2022 r. o szczególnych rozwiązaniach w zakresie przeciwdziałania wspieraniu agresji na Ukrainę oraz służących ochronie bezpieczeństwa narodowego (t.j. Dz. U. z 2025 r. poz. 514)</w:t>
      </w:r>
      <w:r w:rsidRPr="00BB7A21">
        <w:rPr>
          <w:rFonts w:ascii="Arial" w:eastAsia="Calibri" w:hAnsi="Arial" w:cs="Arial"/>
          <w:sz w:val="21"/>
          <w:szCs w:val="21"/>
          <w:lang w:eastAsia="en-US"/>
        </w:rPr>
        <w:t xml:space="preserve"> )</w:t>
      </w:r>
      <w:r w:rsidRPr="00BB7A21">
        <w:rPr>
          <w:rFonts w:ascii="Arial" w:eastAsia="Calibri" w:hAnsi="Arial" w:cs="Arial"/>
          <w:i/>
          <w:iCs/>
          <w:sz w:val="21"/>
          <w:szCs w:val="21"/>
          <w:lang w:eastAsia="en-US"/>
        </w:rPr>
        <w:t>.</w:t>
      </w:r>
      <w:r w:rsidRPr="00BB7A21">
        <w:rPr>
          <w:rFonts w:ascii="Arial" w:eastAsia="Calibri" w:hAnsi="Arial" w:cs="Arial"/>
          <w:sz w:val="21"/>
          <w:szCs w:val="21"/>
          <w:vertAlign w:val="superscript"/>
          <w:lang w:eastAsia="en-US"/>
        </w:rPr>
        <w:footnoteReference w:id="2"/>
      </w:r>
    </w:p>
    <w:p w14:paraId="4EC968E0" w14:textId="2D5C7458" w:rsidR="00302393" w:rsidRDefault="00302393" w:rsidP="00302393">
      <w:pPr>
        <w:pStyle w:val="Tekstpodstawowywcity"/>
        <w:snapToGrid w:val="0"/>
        <w:spacing w:after="60"/>
        <w:ind w:left="284"/>
        <w:jc w:val="both"/>
        <w:rPr>
          <w:rFonts w:ascii="Arial" w:eastAsia="Calibri" w:hAnsi="Arial" w:cs="Arial"/>
          <w:i/>
          <w:iCs/>
          <w:sz w:val="21"/>
          <w:szCs w:val="21"/>
          <w:lang w:eastAsia="en-US"/>
        </w:rPr>
      </w:pPr>
    </w:p>
    <w:p w14:paraId="2E6EBD3A" w14:textId="77777777" w:rsidR="00727CBD" w:rsidRPr="00BB7A21" w:rsidRDefault="00727CBD" w:rsidP="00727CBD">
      <w:pPr>
        <w:shd w:val="clear" w:color="auto" w:fill="BFBFBF"/>
        <w:spacing w:before="120" w:after="120"/>
        <w:jc w:val="center"/>
        <w:rPr>
          <w:rFonts w:ascii="Arial" w:eastAsia="Calibri" w:hAnsi="Arial" w:cs="Arial"/>
          <w:sz w:val="21"/>
          <w:szCs w:val="21"/>
          <w:lang w:eastAsia="en-US"/>
        </w:rPr>
      </w:pPr>
      <w:r w:rsidRPr="00BB7A21">
        <w:rPr>
          <w:rFonts w:ascii="Arial" w:eastAsia="Calibri" w:hAnsi="Arial" w:cs="Arial"/>
          <w:b/>
          <w:sz w:val="21"/>
          <w:szCs w:val="21"/>
          <w:lang w:eastAsia="en-US"/>
        </w:rPr>
        <w:t>Informacja dotycząca polegania na zdolnościach lub sytuacji podmiotu udostępniającego zasoby w zakresie odpowiadającym ponad 10% wartości zamówienia</w:t>
      </w:r>
      <w:r w:rsidRPr="00BB7A21">
        <w:rPr>
          <w:rFonts w:ascii="Arial" w:eastAsia="Calibri" w:hAnsi="Arial" w:cs="Arial"/>
          <w:b/>
          <w:bCs/>
          <w:sz w:val="21"/>
          <w:szCs w:val="21"/>
          <w:lang w:eastAsia="en-US"/>
        </w:rPr>
        <w:t>:</w:t>
      </w:r>
    </w:p>
    <w:p w14:paraId="695E212D" w14:textId="77777777" w:rsidR="00727CBD" w:rsidRPr="00BB7A21" w:rsidRDefault="00727CBD" w:rsidP="00727CBD">
      <w:pPr>
        <w:jc w:val="both"/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</w:pPr>
      <w:bookmarkStart w:id="2" w:name="_Hlk99016800"/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t>[</w:t>
      </w:r>
      <w:r w:rsidRPr="00BB7A21">
        <w:rPr>
          <w:rFonts w:ascii="Arial" w:eastAsia="Calibri" w:hAnsi="Arial" w:cs="Arial"/>
          <w:b/>
          <w:bCs/>
          <w:color w:val="1F4E79" w:themeColor="accent1" w:themeShade="80"/>
          <w:sz w:val="21"/>
          <w:szCs w:val="21"/>
          <w:vertAlign w:val="superscript"/>
          <w:lang w:eastAsia="en-US"/>
        </w:rPr>
        <w:t>UWAGA: wypełnić tylko w przypadku</w:t>
      </w:r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t xml:space="preserve"> </w:t>
      </w:r>
      <w:r w:rsidRPr="00BB7A21">
        <w:rPr>
          <w:rFonts w:ascii="Arial" w:eastAsia="Calibri" w:hAnsi="Arial" w:cs="Arial"/>
          <w:b/>
          <w:bCs/>
          <w:color w:val="1F4E79" w:themeColor="accent1" w:themeShade="80"/>
          <w:sz w:val="21"/>
          <w:szCs w:val="21"/>
          <w:vertAlign w:val="superscript"/>
          <w:lang w:eastAsia="en-US"/>
        </w:rPr>
        <w:t>podmiotu udostępniającego zasoby</w:t>
      </w:r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t xml:space="preserve">, na którego zdolnościach lub sytuacji wykonawca polega w zakresie odpowiadającym </w:t>
      </w:r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u w:val="single"/>
          <w:vertAlign w:val="superscript"/>
          <w:lang w:eastAsia="en-US"/>
        </w:rPr>
        <w:t>ponad 10% wartości zamówienia</w:t>
      </w:r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t>. W 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2"/>
    </w:p>
    <w:p w14:paraId="5B2BA3A6" w14:textId="77777777" w:rsidR="00727CBD" w:rsidRPr="00BB7A21" w:rsidRDefault="00727CBD" w:rsidP="00727CBD">
      <w:pPr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</w:pPr>
      <w:r w:rsidRPr="00BB7A21">
        <w:rPr>
          <w:rFonts w:ascii="Arial" w:eastAsia="Calibri" w:hAnsi="Arial" w:cs="Arial"/>
          <w:sz w:val="21"/>
          <w:szCs w:val="21"/>
          <w:lang w:eastAsia="en-US"/>
        </w:rPr>
        <w:t>Oświadczam, że w celu wykazania spełniania warunków udziału w postępowaniu, określonych przez Zamawiającego w ……………..…………</w:t>
      </w:r>
      <w:bookmarkStart w:id="3" w:name="_Hlk99005462"/>
      <w:r w:rsidRPr="00BB7A21">
        <w:rPr>
          <w:rFonts w:ascii="Arial" w:eastAsia="Calibri" w:hAnsi="Arial" w:cs="Arial"/>
          <w:sz w:val="21"/>
          <w:szCs w:val="21"/>
          <w:lang w:eastAsia="en-US"/>
        </w:rPr>
        <w:t xml:space="preserve">……………………………………………………..……  </w:t>
      </w:r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t xml:space="preserve">(wskazać </w:t>
      </w:r>
      <w:bookmarkEnd w:id="3"/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t xml:space="preserve">dokument  i właściwą jednostkę redakcyjną dokumentu, w której określono warunki udziału w postępowaniu), </w:t>
      </w:r>
    </w:p>
    <w:p w14:paraId="3431EB27" w14:textId="77777777" w:rsidR="00727CBD" w:rsidRPr="00BB7A21" w:rsidRDefault="00727CBD" w:rsidP="00727CBD">
      <w:pPr>
        <w:rPr>
          <w:rFonts w:ascii="Arial" w:eastAsia="Calibri" w:hAnsi="Arial" w:cs="Arial"/>
          <w:sz w:val="21"/>
          <w:szCs w:val="21"/>
          <w:lang w:eastAsia="en-US"/>
        </w:rPr>
      </w:pPr>
      <w:r w:rsidRPr="00BB7A21">
        <w:rPr>
          <w:rFonts w:ascii="Arial" w:eastAsia="Calibri" w:hAnsi="Arial" w:cs="Arial"/>
          <w:sz w:val="21"/>
          <w:szCs w:val="21"/>
          <w:lang w:eastAsia="en-US"/>
        </w:rPr>
        <w:lastRenderedPageBreak/>
        <w:t xml:space="preserve">polegam na zdolnościach lub sytuacji następującego podmiotu udostępniającego zasoby: </w:t>
      </w:r>
      <w:bookmarkStart w:id="4" w:name="_Hlk99014455"/>
      <w:r w:rsidRPr="00BB7A21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………………………………………………………………………...…………………</w:t>
      </w:r>
      <w:bookmarkEnd w:id="4"/>
      <w:r w:rsidRPr="00BB7A21">
        <w:rPr>
          <w:rFonts w:ascii="Arial" w:eastAsia="Calibri" w:hAnsi="Arial" w:cs="Arial"/>
          <w:sz w:val="21"/>
          <w:szCs w:val="21"/>
          <w:lang w:eastAsia="en-US"/>
        </w:rPr>
        <w:t xml:space="preserve">………………….. </w:t>
      </w:r>
    </w:p>
    <w:p w14:paraId="7A16F475" w14:textId="77777777" w:rsidR="00727CBD" w:rsidRPr="00BB7A21" w:rsidRDefault="00727CBD" w:rsidP="00727CBD">
      <w:pPr>
        <w:rPr>
          <w:rFonts w:ascii="Arial" w:eastAsia="Calibri" w:hAnsi="Arial" w:cs="Arial"/>
          <w:sz w:val="21"/>
          <w:szCs w:val="21"/>
          <w:vertAlign w:val="superscript"/>
          <w:lang w:eastAsia="en-US"/>
        </w:rPr>
      </w:pPr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t xml:space="preserve">                        (podać pełną nazwę/firmę, adres, a także w zależności od podmiotu: NIP/PESEL, KRS/</w:t>
      </w:r>
      <w:proofErr w:type="spellStart"/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t>CEiDG</w:t>
      </w:r>
      <w:proofErr w:type="spellEnd"/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t>),</w:t>
      </w:r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br/>
      </w:r>
    </w:p>
    <w:p w14:paraId="5DAD1CAC" w14:textId="77777777" w:rsidR="00727CBD" w:rsidRPr="00BB7A21" w:rsidRDefault="00727CBD" w:rsidP="00727CBD">
      <w:pPr>
        <w:rPr>
          <w:rFonts w:ascii="Arial" w:eastAsia="Calibri" w:hAnsi="Arial" w:cs="Arial"/>
          <w:sz w:val="21"/>
          <w:szCs w:val="21"/>
          <w:lang w:eastAsia="en-US"/>
        </w:rPr>
      </w:pPr>
      <w:r w:rsidRPr="00BB7A21">
        <w:rPr>
          <w:rFonts w:ascii="Arial" w:eastAsia="Calibri" w:hAnsi="Arial" w:cs="Arial"/>
          <w:sz w:val="21"/>
          <w:szCs w:val="21"/>
          <w:lang w:eastAsia="en-US"/>
        </w:rPr>
        <w:t xml:space="preserve">w następującym zakresie: ……………………………………………………………………………   </w:t>
      </w:r>
    </w:p>
    <w:p w14:paraId="5531C92D" w14:textId="77777777" w:rsidR="00727CBD" w:rsidRPr="00BB7A21" w:rsidRDefault="00727CBD" w:rsidP="00727CBD">
      <w:pPr>
        <w:rPr>
          <w:rFonts w:ascii="Arial" w:eastAsia="Calibri" w:hAnsi="Arial" w:cs="Arial"/>
          <w:sz w:val="21"/>
          <w:szCs w:val="21"/>
          <w:vertAlign w:val="superscript"/>
          <w:lang w:eastAsia="en-US"/>
        </w:rPr>
      </w:pPr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lang w:eastAsia="en-US"/>
        </w:rPr>
        <w:t xml:space="preserve">                                                 </w:t>
      </w:r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t>(określić odpowiedni zakres udostępnianych zasobów dla wskazanego podmiotu)</w:t>
      </w:r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br/>
      </w:r>
    </w:p>
    <w:p w14:paraId="71FFA341" w14:textId="77777777" w:rsidR="00727CBD" w:rsidRPr="00BB7A21" w:rsidRDefault="00727CBD" w:rsidP="00727CBD">
      <w:pPr>
        <w:rPr>
          <w:rFonts w:ascii="Arial" w:eastAsia="Calibri" w:hAnsi="Arial" w:cs="Arial"/>
          <w:sz w:val="21"/>
          <w:szCs w:val="21"/>
          <w:lang w:eastAsia="en-US"/>
        </w:rPr>
      </w:pPr>
      <w:r w:rsidRPr="00BB7A21">
        <w:rPr>
          <w:rFonts w:ascii="Arial" w:eastAsia="Calibri" w:hAnsi="Arial" w:cs="Arial"/>
          <w:sz w:val="21"/>
          <w:szCs w:val="21"/>
          <w:lang w:eastAsia="en-US"/>
        </w:rPr>
        <w:t xml:space="preserve">co odpowiada ponad 10% wartości przedmiotowego zamówienia. </w:t>
      </w:r>
    </w:p>
    <w:p w14:paraId="7726E1A2" w14:textId="77777777" w:rsidR="00727CBD" w:rsidRPr="00BB7A21" w:rsidRDefault="00727CBD" w:rsidP="00727CBD">
      <w:pPr>
        <w:rPr>
          <w:rFonts w:ascii="Arial" w:eastAsia="Calibri" w:hAnsi="Arial" w:cs="Arial"/>
          <w:sz w:val="21"/>
          <w:szCs w:val="21"/>
          <w:lang w:eastAsia="en-US"/>
        </w:rPr>
      </w:pPr>
    </w:p>
    <w:p w14:paraId="29AAE8C8" w14:textId="77777777" w:rsidR="00727CBD" w:rsidRPr="00BB7A21" w:rsidRDefault="00727CBD" w:rsidP="00727CBD">
      <w:pPr>
        <w:shd w:val="clear" w:color="auto" w:fill="BFBFBF" w:themeFill="background1" w:themeFillShade="BF"/>
        <w:spacing w:line="276" w:lineRule="auto"/>
        <w:jc w:val="center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BB7A21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podwykonawcy, na którego przypada ponad 10% wartości zamówienia:</w:t>
      </w:r>
    </w:p>
    <w:p w14:paraId="1CB10DE9" w14:textId="77777777" w:rsidR="00727CBD" w:rsidRPr="00BB7A21" w:rsidRDefault="00727CBD" w:rsidP="00727CBD">
      <w:pPr>
        <w:pStyle w:val="Tekstpodstawowywcity"/>
        <w:snapToGrid w:val="0"/>
        <w:spacing w:after="0"/>
        <w:ind w:left="284" w:right="-142"/>
        <w:jc w:val="both"/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</w:pPr>
      <w:r w:rsidRPr="00BB7A21">
        <w:rPr>
          <w:rFonts w:ascii="Arial" w:eastAsia="Calibri" w:hAnsi="Arial" w:cs="Arial"/>
          <w:b/>
          <w:color w:val="1F4E79" w:themeColor="accent1" w:themeShade="80"/>
          <w:sz w:val="21"/>
          <w:szCs w:val="21"/>
          <w:vertAlign w:val="superscript"/>
          <w:lang w:eastAsia="en-US"/>
        </w:rPr>
        <w:t>[UWAGA: wypełnić tylko w przypadku podwykonawcy (niebędącego podmiotem udostępniającym zasoby),</w:t>
      </w:r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t xml:space="preserve"> na którego przypada ponad 10% wartości zamówienia. W przypadku więcej niż jednego podwykonawcy, na którego zdolnościach lub sytuacji wykonawca nie polega, a na którego przypada ponad 10% wartości zamówienia, należy zastosować tyle razy, ile jest to konieczne]</w:t>
      </w:r>
    </w:p>
    <w:p w14:paraId="4F6F6189" w14:textId="77777777" w:rsidR="00727CBD" w:rsidRPr="00BB7A21" w:rsidRDefault="00727CBD" w:rsidP="00727CBD">
      <w:pPr>
        <w:pStyle w:val="Tekstpodstawowywcity"/>
        <w:snapToGrid w:val="0"/>
        <w:spacing w:after="60" w:line="276" w:lineRule="auto"/>
        <w:ind w:left="284" w:right="-142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EFD9FF4" w14:textId="77777777" w:rsidR="00727CBD" w:rsidRPr="00BB7A21" w:rsidRDefault="00727CBD" w:rsidP="00727CBD">
      <w:pPr>
        <w:pStyle w:val="Tekstpodstawowywcity"/>
        <w:snapToGrid w:val="0"/>
        <w:spacing w:after="60" w:line="276" w:lineRule="auto"/>
        <w:ind w:left="284" w:right="-142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BB7A21">
        <w:rPr>
          <w:rFonts w:ascii="Arial" w:eastAsia="Calibri" w:hAnsi="Arial" w:cs="Arial"/>
          <w:sz w:val="21"/>
          <w:szCs w:val="21"/>
          <w:lang w:eastAsia="en-US"/>
        </w:rPr>
        <w:t>Oświadczam, że w stosunku do następującego podmiotu, będącego podwykonawcą, na którego przypada ponad 10% wartości zamówienia:</w:t>
      </w:r>
    </w:p>
    <w:p w14:paraId="62EE5604" w14:textId="77777777" w:rsidR="00727CBD" w:rsidRPr="00BB7A21" w:rsidRDefault="00727CBD" w:rsidP="00727CBD">
      <w:pPr>
        <w:pStyle w:val="Tekstpodstawowywcity"/>
        <w:snapToGrid w:val="0"/>
        <w:spacing w:after="60" w:line="276" w:lineRule="auto"/>
        <w:ind w:left="284" w:right="-142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BB7A21">
        <w:rPr>
          <w:rFonts w:ascii="Arial" w:eastAsia="Calibri" w:hAnsi="Arial" w:cs="Arial"/>
          <w:sz w:val="21"/>
          <w:szCs w:val="21"/>
          <w:lang w:eastAsia="en-US"/>
        </w:rPr>
        <w:t>………………………</w:t>
      </w:r>
      <w:r w:rsidRPr="00BB7A21">
        <w:rPr>
          <w:rFonts w:ascii="Arial" w:eastAsia="Calibri" w:hAnsi="Arial" w:cs="Arial"/>
          <w:sz w:val="21"/>
          <w:szCs w:val="21"/>
          <w:lang w:val="pl-PL" w:eastAsia="en-US"/>
        </w:rPr>
        <w:t>..</w:t>
      </w:r>
      <w:r w:rsidRPr="00BB7A21">
        <w:rPr>
          <w:rFonts w:ascii="Arial" w:eastAsia="Calibri" w:hAnsi="Arial" w:cs="Arial"/>
          <w:sz w:val="21"/>
          <w:szCs w:val="21"/>
          <w:lang w:eastAsia="en-US"/>
        </w:rPr>
        <w:t>……….………..…</w:t>
      </w:r>
      <w:r w:rsidRPr="00BB7A21">
        <w:rPr>
          <w:rFonts w:ascii="Arial" w:eastAsia="Calibri" w:hAnsi="Arial" w:cs="Arial"/>
          <w:sz w:val="21"/>
          <w:szCs w:val="21"/>
          <w:lang w:val="pl-PL" w:eastAsia="en-US"/>
        </w:rPr>
        <w:t>……</w:t>
      </w:r>
      <w:r w:rsidRPr="00BB7A21">
        <w:rPr>
          <w:rFonts w:ascii="Arial" w:eastAsia="Calibri" w:hAnsi="Arial" w:cs="Arial"/>
          <w:sz w:val="21"/>
          <w:szCs w:val="21"/>
          <w:lang w:eastAsia="en-US"/>
        </w:rPr>
        <w:t>.……</w:t>
      </w:r>
    </w:p>
    <w:p w14:paraId="6C66B363" w14:textId="77777777" w:rsidR="00727CBD" w:rsidRPr="00BB7A21" w:rsidRDefault="00727CBD" w:rsidP="00727CBD">
      <w:pPr>
        <w:pStyle w:val="Tekstpodstawowywcity"/>
        <w:snapToGrid w:val="0"/>
        <w:spacing w:after="60" w:line="276" w:lineRule="auto"/>
        <w:ind w:left="284" w:right="-142"/>
        <w:jc w:val="both"/>
        <w:rPr>
          <w:rFonts w:ascii="Arial" w:eastAsia="Calibri" w:hAnsi="Arial" w:cs="Arial"/>
          <w:sz w:val="21"/>
          <w:szCs w:val="21"/>
          <w:vertAlign w:val="superscript"/>
          <w:lang w:eastAsia="en-US"/>
        </w:rPr>
      </w:pPr>
      <w:r w:rsidRPr="00BB7A21"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BB7A21">
        <w:rPr>
          <w:rFonts w:ascii="Arial" w:eastAsia="Calibri" w:hAnsi="Arial" w:cs="Arial"/>
          <w:sz w:val="21"/>
          <w:szCs w:val="21"/>
          <w:vertAlign w:val="superscript"/>
          <w:lang w:eastAsia="en-US"/>
        </w:rPr>
        <w:t>(podać pełną nazwę/firmę, adres, a także w zależności od podmiotu: NIP/PESEL, KRS/</w:t>
      </w:r>
      <w:proofErr w:type="spellStart"/>
      <w:r w:rsidRPr="00BB7A21">
        <w:rPr>
          <w:rFonts w:ascii="Arial" w:eastAsia="Calibri" w:hAnsi="Arial" w:cs="Arial"/>
          <w:sz w:val="21"/>
          <w:szCs w:val="21"/>
          <w:vertAlign w:val="superscript"/>
          <w:lang w:eastAsia="en-US"/>
        </w:rPr>
        <w:t>CEiDG</w:t>
      </w:r>
      <w:proofErr w:type="spellEnd"/>
      <w:r w:rsidRPr="00BB7A21">
        <w:rPr>
          <w:rFonts w:ascii="Arial" w:eastAsia="Calibri" w:hAnsi="Arial" w:cs="Arial"/>
          <w:sz w:val="21"/>
          <w:szCs w:val="21"/>
          <w:vertAlign w:val="superscript"/>
          <w:lang w:eastAsia="en-US"/>
        </w:rPr>
        <w:t xml:space="preserve">), </w:t>
      </w:r>
    </w:p>
    <w:p w14:paraId="3AFCD84C" w14:textId="77777777" w:rsidR="00727CBD" w:rsidRPr="00BB7A21" w:rsidRDefault="00727CBD" w:rsidP="00727CBD">
      <w:pPr>
        <w:pStyle w:val="Tekstpodstawowywcity"/>
        <w:snapToGrid w:val="0"/>
        <w:spacing w:after="60" w:line="276" w:lineRule="auto"/>
        <w:ind w:left="284" w:right="-142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BB7A21">
        <w:rPr>
          <w:rFonts w:ascii="Arial" w:eastAsia="Calibri" w:hAnsi="Arial" w:cs="Arial"/>
          <w:sz w:val="21"/>
          <w:szCs w:val="21"/>
          <w:lang w:eastAsia="en-US"/>
        </w:rPr>
        <w:t xml:space="preserve">nie zachodzą podstawy wykluczenia z postępowania o udzielenie zamówienia przewidziane </w:t>
      </w:r>
      <w:r w:rsidRPr="00BB7A21">
        <w:rPr>
          <w:rFonts w:ascii="Arial" w:eastAsia="Calibri" w:hAnsi="Arial" w:cs="Arial"/>
          <w:sz w:val="21"/>
          <w:szCs w:val="21"/>
          <w:lang w:eastAsia="en-US"/>
        </w:rPr>
        <w:br/>
        <w:t>w art. 5k rozporządzenia 833/2014 w brzmieniu nadanym rozporządzeniem 2022/576.</w:t>
      </w:r>
    </w:p>
    <w:p w14:paraId="1102B4DA" w14:textId="77777777" w:rsidR="00727CBD" w:rsidRPr="00BB7A21" w:rsidRDefault="00727CBD" w:rsidP="00727CBD">
      <w:pPr>
        <w:shd w:val="clear" w:color="auto" w:fill="BFBFBF" w:themeFill="background1" w:themeFillShade="BF"/>
        <w:spacing w:line="276" w:lineRule="auto"/>
        <w:jc w:val="center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BB7A21">
        <w:rPr>
          <w:rFonts w:ascii="Arial" w:eastAsia="Calibri" w:hAnsi="Arial" w:cs="Arial"/>
          <w:b/>
          <w:sz w:val="21"/>
          <w:szCs w:val="21"/>
          <w:lang w:eastAsia="en-US"/>
        </w:rPr>
        <w:t>Oświadczenie dotyczące dostawcy, na którego przypada ponad 10% wartości zamówienia:</w:t>
      </w:r>
    </w:p>
    <w:p w14:paraId="2FE0CF7C" w14:textId="77777777" w:rsidR="00727CBD" w:rsidRPr="00BB7A21" w:rsidRDefault="00727CBD" w:rsidP="00727CBD">
      <w:pPr>
        <w:pStyle w:val="Tekstpodstawowywcity"/>
        <w:snapToGrid w:val="0"/>
        <w:spacing w:after="0"/>
        <w:ind w:left="284" w:right="-142"/>
        <w:jc w:val="both"/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</w:pPr>
      <w:r w:rsidRPr="00BB7A21">
        <w:rPr>
          <w:rFonts w:ascii="Arial" w:eastAsia="Calibri" w:hAnsi="Arial" w:cs="Arial"/>
          <w:b/>
          <w:color w:val="1F4E79" w:themeColor="accent1" w:themeShade="80"/>
          <w:sz w:val="21"/>
          <w:szCs w:val="21"/>
          <w:vertAlign w:val="superscript"/>
          <w:lang w:eastAsia="en-US"/>
        </w:rPr>
        <w:t xml:space="preserve">[UWAGA: wypełnić tylko w przypadku </w:t>
      </w:r>
      <w:r w:rsidRPr="00BB7A21">
        <w:rPr>
          <w:rFonts w:ascii="Arial" w:eastAsia="Calibri" w:hAnsi="Arial" w:cs="Arial"/>
          <w:b/>
          <w:color w:val="1F4E79" w:themeColor="accent1" w:themeShade="80"/>
          <w:sz w:val="21"/>
          <w:szCs w:val="21"/>
          <w:vertAlign w:val="superscript"/>
          <w:lang w:val="pl-PL" w:eastAsia="en-US"/>
        </w:rPr>
        <w:t>dostawcy,</w:t>
      </w:r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val="pl-PL" w:eastAsia="en-US"/>
        </w:rPr>
        <w:t xml:space="preserve"> </w:t>
      </w:r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t xml:space="preserve">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5E849C0A" w14:textId="77777777" w:rsidR="00727CBD" w:rsidRPr="00BB7A21" w:rsidRDefault="00727CBD" w:rsidP="00727CBD">
      <w:pPr>
        <w:pStyle w:val="Tekstpodstawowywcity"/>
        <w:snapToGrid w:val="0"/>
        <w:spacing w:after="60" w:line="276" w:lineRule="auto"/>
        <w:ind w:left="284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BB7A21">
        <w:rPr>
          <w:rFonts w:ascii="Arial" w:eastAsia="Calibri" w:hAnsi="Arial" w:cs="Arial"/>
          <w:sz w:val="21"/>
          <w:szCs w:val="21"/>
          <w:lang w:eastAsia="en-US"/>
        </w:rPr>
        <w:t xml:space="preserve">Oświadczam, że w stosunku do następującego podmiotu, będącego </w:t>
      </w:r>
      <w:r w:rsidRPr="00BB7A21">
        <w:rPr>
          <w:rFonts w:ascii="Arial" w:eastAsia="Calibri" w:hAnsi="Arial" w:cs="Arial"/>
          <w:sz w:val="21"/>
          <w:szCs w:val="21"/>
          <w:lang w:val="pl-PL" w:eastAsia="en-US"/>
        </w:rPr>
        <w:t>dostawcą</w:t>
      </w:r>
      <w:r w:rsidRPr="00BB7A21">
        <w:rPr>
          <w:rFonts w:ascii="Arial" w:eastAsia="Calibri" w:hAnsi="Arial" w:cs="Arial"/>
          <w:sz w:val="21"/>
          <w:szCs w:val="21"/>
          <w:lang w:eastAsia="en-US"/>
        </w:rPr>
        <w:t xml:space="preserve">, na którego przypada ponad 10% wartości zamówienia: </w:t>
      </w:r>
    </w:p>
    <w:p w14:paraId="20631D3A" w14:textId="77777777" w:rsidR="00727CBD" w:rsidRPr="00BB7A21" w:rsidRDefault="00727CBD" w:rsidP="00727CBD">
      <w:pPr>
        <w:pStyle w:val="Tekstpodstawowywcity"/>
        <w:snapToGrid w:val="0"/>
        <w:spacing w:after="60" w:line="276" w:lineRule="auto"/>
        <w:ind w:left="284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BB7A21">
        <w:rPr>
          <w:rFonts w:ascii="Arial" w:eastAsia="Calibri" w:hAnsi="Arial" w:cs="Arial"/>
          <w:sz w:val="21"/>
          <w:szCs w:val="21"/>
          <w:lang w:eastAsia="en-US"/>
        </w:rPr>
        <w:t>……</w:t>
      </w:r>
      <w:r w:rsidRPr="00BB7A21">
        <w:rPr>
          <w:rFonts w:ascii="Arial" w:eastAsia="Calibri" w:hAnsi="Arial" w:cs="Arial"/>
          <w:sz w:val="21"/>
          <w:szCs w:val="21"/>
          <w:lang w:val="pl-PL" w:eastAsia="en-US"/>
        </w:rPr>
        <w:t>…………………..…………………………………………………….…..</w:t>
      </w:r>
      <w:r w:rsidRPr="00BB7A21">
        <w:rPr>
          <w:rFonts w:ascii="Arial" w:eastAsia="Calibri" w:hAnsi="Arial" w:cs="Arial"/>
          <w:sz w:val="21"/>
          <w:szCs w:val="21"/>
          <w:lang w:eastAsia="en-US"/>
        </w:rPr>
        <w:t xml:space="preserve">…...….…… </w:t>
      </w:r>
    </w:p>
    <w:p w14:paraId="1564FBA3" w14:textId="77777777" w:rsidR="00727CBD" w:rsidRPr="00BB7A21" w:rsidRDefault="00727CBD" w:rsidP="00727CBD">
      <w:pPr>
        <w:pStyle w:val="Tekstpodstawowywcity"/>
        <w:snapToGrid w:val="0"/>
        <w:spacing w:after="60" w:line="276" w:lineRule="auto"/>
        <w:ind w:left="284"/>
        <w:jc w:val="both"/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</w:pPr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t>(podać pełną nazwę/firmę, adres, a także w zależności od podmiotu: NIP/PESEL, KRS/</w:t>
      </w:r>
      <w:proofErr w:type="spellStart"/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t>CEiDG</w:t>
      </w:r>
      <w:proofErr w:type="spellEnd"/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t xml:space="preserve">), </w:t>
      </w:r>
    </w:p>
    <w:p w14:paraId="5E164D37" w14:textId="77777777" w:rsidR="00727CBD" w:rsidRPr="00BB7A21" w:rsidRDefault="00727CBD" w:rsidP="00727CBD">
      <w:pPr>
        <w:pStyle w:val="Tekstpodstawowywcity"/>
        <w:snapToGrid w:val="0"/>
        <w:spacing w:after="60" w:line="276" w:lineRule="auto"/>
        <w:ind w:left="284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BB7A21">
        <w:rPr>
          <w:rFonts w:ascii="Arial" w:eastAsia="Calibri" w:hAnsi="Arial" w:cs="Arial"/>
          <w:sz w:val="21"/>
          <w:szCs w:val="21"/>
          <w:lang w:eastAsia="en-US"/>
        </w:rPr>
        <w:t xml:space="preserve">nie zachodzą podstawy wykluczenia z postępowania o udzielenie zamówienia przewidziane </w:t>
      </w:r>
      <w:r w:rsidRPr="00BB7A21">
        <w:rPr>
          <w:rFonts w:ascii="Arial" w:eastAsia="Calibri" w:hAnsi="Arial" w:cs="Arial"/>
          <w:sz w:val="21"/>
          <w:szCs w:val="21"/>
          <w:lang w:eastAsia="en-US"/>
        </w:rPr>
        <w:br/>
        <w:t>w art. 5k rozporządzenia 833/2014 w brzmieniu nadanym rozporządzeniem 2022/576.</w:t>
      </w:r>
    </w:p>
    <w:p w14:paraId="189D2F3E" w14:textId="77777777" w:rsidR="00727CBD" w:rsidRPr="00BB7A21" w:rsidRDefault="00727CBD" w:rsidP="00727CBD">
      <w:pPr>
        <w:pStyle w:val="Tekstpodstawowywcity"/>
        <w:snapToGrid w:val="0"/>
        <w:spacing w:after="0" w:line="276" w:lineRule="auto"/>
        <w:ind w:left="0" w:right="-142"/>
        <w:jc w:val="both"/>
        <w:rPr>
          <w:rFonts w:ascii="Arial" w:hAnsi="Arial" w:cs="Arial"/>
          <w:sz w:val="21"/>
          <w:szCs w:val="21"/>
        </w:rPr>
      </w:pPr>
    </w:p>
    <w:p w14:paraId="612A2574" w14:textId="77777777" w:rsidR="00727CBD" w:rsidRPr="00BB7A21" w:rsidRDefault="00727CBD" w:rsidP="00727CBD">
      <w:pPr>
        <w:shd w:val="clear" w:color="auto" w:fill="BFBFBF" w:themeFill="background1" w:themeFillShade="BF"/>
        <w:spacing w:line="276" w:lineRule="auto"/>
        <w:jc w:val="center"/>
        <w:rPr>
          <w:rFonts w:ascii="Arial" w:eastAsiaTheme="minorHAnsi" w:hAnsi="Arial" w:cs="Arial"/>
          <w:b/>
          <w:sz w:val="21"/>
          <w:szCs w:val="21"/>
          <w:lang w:eastAsia="en-US"/>
        </w:rPr>
      </w:pPr>
      <w:bookmarkStart w:id="5" w:name="_Hlk99009560"/>
      <w:r w:rsidRPr="00BB7A21">
        <w:rPr>
          <w:rFonts w:ascii="Arial" w:eastAsiaTheme="minorHAnsi" w:hAnsi="Arial" w:cs="Arial"/>
          <w:b/>
          <w:sz w:val="21"/>
          <w:szCs w:val="21"/>
          <w:lang w:eastAsia="en-US"/>
        </w:rPr>
        <w:t>Oświadczenie dotyczące podanych informacji:</w:t>
      </w:r>
    </w:p>
    <w:bookmarkEnd w:id="5"/>
    <w:p w14:paraId="28EBBB5E" w14:textId="77777777" w:rsidR="00727CBD" w:rsidRPr="00BB7A21" w:rsidRDefault="00727CBD" w:rsidP="00727CBD">
      <w:pPr>
        <w:spacing w:line="276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</w:p>
    <w:p w14:paraId="767FD206" w14:textId="77777777" w:rsidR="00727CBD" w:rsidRPr="00BB7A21" w:rsidRDefault="00727CBD" w:rsidP="00727CBD">
      <w:pPr>
        <w:pStyle w:val="Tekstpodstawowywcity"/>
        <w:snapToGrid w:val="0"/>
        <w:spacing w:after="60" w:line="276" w:lineRule="auto"/>
        <w:ind w:left="284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BB7A21">
        <w:rPr>
          <w:rFonts w:ascii="Arial" w:eastAsiaTheme="minorHAnsi" w:hAnsi="Arial" w:cs="Arial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BB7A21">
        <w:rPr>
          <w:rFonts w:ascii="Arial" w:eastAsiaTheme="minorHAnsi" w:hAnsi="Arial" w:cs="Arial"/>
          <w:sz w:val="21"/>
          <w:szCs w:val="21"/>
          <w:lang w:eastAsia="en-US"/>
        </w:rPr>
        <w:br/>
        <w:t xml:space="preserve">i zgodne z prawdą oraz zostały przedstawione z pełną świadomością konsekwencji wprowadzenia zamawiającego w błąd przy przedstawianiu informacji. </w:t>
      </w:r>
    </w:p>
    <w:p w14:paraId="20A917F5" w14:textId="77777777" w:rsidR="00727CBD" w:rsidRPr="00BB7A21" w:rsidRDefault="00727CBD" w:rsidP="00727CBD">
      <w:pPr>
        <w:spacing w:line="276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</w:p>
    <w:p w14:paraId="1208DB83" w14:textId="77777777" w:rsidR="00727CBD" w:rsidRPr="00BB7A21" w:rsidRDefault="00727CBD" w:rsidP="00727CBD">
      <w:pPr>
        <w:shd w:val="clear" w:color="auto" w:fill="BFBFBF" w:themeFill="background1" w:themeFillShade="BF"/>
        <w:spacing w:line="276" w:lineRule="auto"/>
        <w:jc w:val="center"/>
        <w:rPr>
          <w:rFonts w:ascii="Arial" w:eastAsiaTheme="minorHAnsi" w:hAnsi="Arial" w:cs="Arial"/>
          <w:b/>
          <w:sz w:val="21"/>
          <w:szCs w:val="21"/>
          <w:lang w:eastAsia="en-US"/>
        </w:rPr>
      </w:pPr>
      <w:bookmarkStart w:id="6" w:name="_Hlk108617427"/>
      <w:r w:rsidRPr="00BB7A21">
        <w:rPr>
          <w:rFonts w:ascii="Arial" w:eastAsiaTheme="minorHAnsi" w:hAnsi="Arial" w:cs="Arial"/>
          <w:b/>
          <w:sz w:val="21"/>
          <w:szCs w:val="21"/>
          <w:lang w:eastAsia="en-US"/>
        </w:rPr>
        <w:t>Informacja dotycząca dostępu do podmiotowych środków dowodowych:</w:t>
      </w:r>
    </w:p>
    <w:bookmarkEnd w:id="6"/>
    <w:p w14:paraId="78D9EB55" w14:textId="77777777" w:rsidR="00727CBD" w:rsidRPr="00BB7A21" w:rsidRDefault="00727CBD" w:rsidP="00727CBD">
      <w:pPr>
        <w:spacing w:line="276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</w:p>
    <w:p w14:paraId="5B26054D" w14:textId="77777777" w:rsidR="00727CBD" w:rsidRPr="00BB7A21" w:rsidRDefault="00727CBD" w:rsidP="00727CBD">
      <w:pPr>
        <w:pStyle w:val="Tekstpodstawowywcity"/>
        <w:snapToGrid w:val="0"/>
        <w:spacing w:after="60" w:line="276" w:lineRule="auto"/>
        <w:ind w:left="284"/>
        <w:jc w:val="both"/>
        <w:rPr>
          <w:rFonts w:ascii="Arial" w:hAnsi="Arial" w:cs="Arial"/>
          <w:color w:val="1F4E79" w:themeColor="accent1" w:themeShade="80"/>
          <w:sz w:val="21"/>
          <w:szCs w:val="21"/>
          <w:vertAlign w:val="superscript"/>
        </w:rPr>
      </w:pPr>
      <w:r w:rsidRPr="00BB7A21">
        <w:rPr>
          <w:rFonts w:ascii="Arial" w:hAnsi="Arial" w:cs="Arial"/>
          <w:sz w:val="21"/>
          <w:szCs w:val="21"/>
        </w:rPr>
        <w:t>Jednocześnie</w:t>
      </w:r>
      <w:r w:rsidRPr="00BB7A21">
        <w:rPr>
          <w:rFonts w:ascii="Arial" w:eastAsia="Calibri" w:hAnsi="Arial" w:cs="Arial"/>
          <w:sz w:val="21"/>
          <w:szCs w:val="21"/>
          <w:lang w:eastAsia="en-US"/>
        </w:rPr>
        <w:t>, zgodnie z art. 274 ust. 4 ustawy Pzp, wskazuję(</w:t>
      </w:r>
      <w:proofErr w:type="spellStart"/>
      <w:r w:rsidRPr="00BB7A21">
        <w:rPr>
          <w:rFonts w:ascii="Arial" w:eastAsia="Calibri" w:hAnsi="Arial" w:cs="Arial"/>
          <w:sz w:val="21"/>
          <w:szCs w:val="21"/>
          <w:lang w:eastAsia="en-US"/>
        </w:rPr>
        <w:t>emy</w:t>
      </w:r>
      <w:proofErr w:type="spellEnd"/>
      <w:r w:rsidRPr="00BB7A21">
        <w:rPr>
          <w:rFonts w:ascii="Arial" w:eastAsia="Calibri" w:hAnsi="Arial" w:cs="Arial"/>
          <w:sz w:val="21"/>
          <w:szCs w:val="21"/>
          <w:lang w:eastAsia="en-US"/>
        </w:rPr>
        <w:t xml:space="preserve">), że podmiotowe środki dowodowe w postaci wpisu w bazie </w:t>
      </w:r>
      <w:r w:rsidRPr="00BB7A21">
        <w:rPr>
          <w:rFonts w:ascii="Arial" w:hAnsi="Arial" w:cs="Arial"/>
          <w:sz w:val="21"/>
          <w:szCs w:val="21"/>
        </w:rPr>
        <w:t>KRS/CEIDG</w:t>
      </w:r>
      <w:r w:rsidRPr="00BB7A21">
        <w:rPr>
          <w:rFonts w:ascii="Arial" w:eastAsia="Calibri" w:hAnsi="Arial" w:cs="Arial"/>
          <w:sz w:val="21"/>
          <w:szCs w:val="21"/>
          <w:lang w:eastAsia="en-US"/>
        </w:rPr>
        <w:t xml:space="preserve">, są dostępne za pomocą bezpłatnych </w:t>
      </w:r>
      <w:r w:rsidRPr="00BB7A21">
        <w:rPr>
          <w:rFonts w:ascii="Arial" w:eastAsia="Calibri" w:hAnsi="Arial" w:cs="Arial"/>
          <w:sz w:val="21"/>
          <w:szCs w:val="21"/>
          <w:lang w:eastAsia="en-US"/>
        </w:rPr>
        <w:br/>
      </w:r>
      <w:r w:rsidRPr="00BB7A21">
        <w:rPr>
          <w:rFonts w:ascii="Arial" w:hAnsi="Arial" w:cs="Arial"/>
          <w:sz w:val="21"/>
          <w:szCs w:val="21"/>
        </w:rPr>
        <w:t xml:space="preserve">i ogólnodostępnych baz danych, w szczególności rejestrów publicznych w rozumieniu ustawy </w:t>
      </w:r>
      <w:r w:rsidRPr="00BB7A21">
        <w:rPr>
          <w:rFonts w:ascii="Arial" w:hAnsi="Arial" w:cs="Arial"/>
          <w:sz w:val="21"/>
          <w:szCs w:val="21"/>
        </w:rPr>
        <w:br/>
        <w:t>z dnia 17 lutego 2005 r. o informatyzacji działalności podmiotów realizujących zadania publiczne, pod poniższymi adresami internetowymi:</w:t>
      </w:r>
      <w:r w:rsidRPr="00BB7A21">
        <w:rPr>
          <w:rFonts w:ascii="Arial" w:hAnsi="Arial" w:cs="Arial"/>
          <w:sz w:val="21"/>
          <w:szCs w:val="21"/>
          <w:lang w:val="pl-PL"/>
        </w:rPr>
        <w:t xml:space="preserve"> </w:t>
      </w:r>
      <w:r w:rsidRPr="00BB7A21">
        <w:rPr>
          <w:rFonts w:ascii="Arial" w:hAnsi="Arial" w:cs="Arial"/>
          <w:sz w:val="21"/>
          <w:szCs w:val="21"/>
        </w:rPr>
        <w:t>……………………………</w:t>
      </w:r>
      <w:r w:rsidRPr="00BB7A21">
        <w:rPr>
          <w:rFonts w:ascii="Arial" w:hAnsi="Arial" w:cs="Arial"/>
          <w:b/>
          <w:color w:val="1F4E79" w:themeColor="accent1" w:themeShade="80"/>
          <w:sz w:val="21"/>
          <w:szCs w:val="21"/>
          <w:u w:val="single"/>
          <w:vertAlign w:val="superscript"/>
        </w:rPr>
        <w:t>należy wpisać link</w:t>
      </w:r>
      <w:r w:rsidRPr="00BB7A21">
        <w:rPr>
          <w:rFonts w:ascii="Arial" w:hAnsi="Arial" w:cs="Arial"/>
          <w:color w:val="1F4E79" w:themeColor="accent1" w:themeShade="80"/>
          <w:sz w:val="21"/>
          <w:szCs w:val="21"/>
          <w:vertAlign w:val="superscript"/>
        </w:rPr>
        <w:t xml:space="preserve"> do strony internetowej, na której znajduje się wpis KRS/CEIDG)</w:t>
      </w:r>
    </w:p>
    <w:p w14:paraId="5CA64AB0" w14:textId="77777777" w:rsidR="00727CBD" w:rsidRPr="00BB7A21" w:rsidRDefault="00727CBD" w:rsidP="00727CBD">
      <w:pPr>
        <w:shd w:val="clear" w:color="auto" w:fill="BFBFBF" w:themeFill="background1" w:themeFillShade="BF"/>
        <w:spacing w:line="276" w:lineRule="auto"/>
        <w:jc w:val="center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BB7A21">
        <w:rPr>
          <w:rFonts w:ascii="Arial" w:eastAsiaTheme="minorHAnsi" w:hAnsi="Arial" w:cs="Arial"/>
          <w:b/>
          <w:sz w:val="21"/>
          <w:szCs w:val="21"/>
          <w:lang w:eastAsia="en-US"/>
        </w:rPr>
        <w:t xml:space="preserve">Oświadczamy, że niezwłocznie powiadomimy Zamawiającego o wszelkich zmianach </w:t>
      </w:r>
      <w:r w:rsidRPr="00BB7A21">
        <w:rPr>
          <w:rFonts w:ascii="Arial" w:eastAsiaTheme="minorHAnsi" w:hAnsi="Arial" w:cs="Arial"/>
          <w:b/>
          <w:sz w:val="21"/>
          <w:szCs w:val="21"/>
          <w:lang w:eastAsia="en-US"/>
        </w:rPr>
        <w:br/>
        <w:t>w zakresie aktualności powyższych oświadczeń.</w:t>
      </w:r>
    </w:p>
    <w:p w14:paraId="728C3B78" w14:textId="77777777" w:rsidR="00727CBD" w:rsidRPr="00BB7A21" w:rsidRDefault="00727CBD" w:rsidP="00727CBD">
      <w:pPr>
        <w:spacing w:line="276" w:lineRule="auto"/>
        <w:ind w:left="4253"/>
        <w:jc w:val="both"/>
        <w:rPr>
          <w:rFonts w:ascii="Arial" w:hAnsi="Arial" w:cs="Arial"/>
          <w:bCs/>
          <w:color w:val="002060"/>
          <w:sz w:val="21"/>
          <w:szCs w:val="21"/>
        </w:rPr>
      </w:pPr>
    </w:p>
    <w:p w14:paraId="092A3EF3" w14:textId="77777777" w:rsidR="00727CBD" w:rsidRPr="00BB7A21" w:rsidRDefault="00727CBD" w:rsidP="00727CBD">
      <w:pPr>
        <w:ind w:left="4111"/>
        <w:jc w:val="both"/>
        <w:rPr>
          <w:rFonts w:ascii="Arial" w:hAnsi="Arial" w:cs="Arial"/>
          <w:bCs/>
          <w:color w:val="002060"/>
          <w:sz w:val="21"/>
          <w:szCs w:val="21"/>
          <w:u w:val="single"/>
          <w:vertAlign w:val="superscript"/>
        </w:rPr>
      </w:pPr>
      <w:r w:rsidRPr="00BB7A21">
        <w:rPr>
          <w:rFonts w:ascii="Arial" w:eastAsia="Calibri" w:hAnsi="Arial" w:cs="Arial"/>
          <w:bCs/>
          <w:snapToGrid w:val="0"/>
          <w:color w:val="1F3864" w:themeColor="accent5" w:themeShade="80"/>
          <w:kern w:val="2"/>
          <w:sz w:val="21"/>
          <w:szCs w:val="21"/>
          <w:vertAlign w:val="superscript"/>
          <w:lang w:eastAsia="en-US"/>
          <w14:ligatures w14:val="standardContextual"/>
        </w:rPr>
        <w:t>Podpis Wykonawcy/Wykonawcy wspólnie ubiegającego się o udzielenie zamówienia/podmiotu trzeciego/podwykonawcy  (kwalifikowany podpis elektroniczny)</w:t>
      </w:r>
      <w:r>
        <w:rPr>
          <w:rFonts w:ascii="Arial" w:eastAsia="Calibri" w:hAnsi="Arial" w:cs="Arial"/>
          <w:bCs/>
          <w:snapToGrid w:val="0"/>
          <w:color w:val="1F3864" w:themeColor="accent5" w:themeShade="80"/>
          <w:kern w:val="2"/>
          <w:sz w:val="21"/>
          <w:szCs w:val="21"/>
          <w:vertAlign w:val="superscript"/>
          <w:lang w:eastAsia="en-US"/>
          <w14:ligatures w14:val="standardContextual"/>
        </w:rPr>
        <w:t xml:space="preserve">. </w:t>
      </w:r>
      <w:r w:rsidRPr="00BB7A21">
        <w:rPr>
          <w:rFonts w:ascii="Arial" w:hAnsi="Arial" w:cs="Arial"/>
          <w:bCs/>
          <w:color w:val="1F3864" w:themeColor="accent5" w:themeShade="80"/>
          <w:sz w:val="21"/>
          <w:szCs w:val="21"/>
          <w:vertAlign w:val="superscript"/>
        </w:rPr>
        <w:t xml:space="preserve">Oświadczenie należy sporządzić w formie elektronicznej i </w:t>
      </w:r>
      <w:r w:rsidRPr="00BB7A21">
        <w:rPr>
          <w:rFonts w:ascii="Arial" w:hAnsi="Arial" w:cs="Arial"/>
          <w:b/>
          <w:color w:val="1F3864" w:themeColor="accent5" w:themeShade="80"/>
          <w:sz w:val="21"/>
          <w:szCs w:val="21"/>
          <w:vertAlign w:val="superscript"/>
        </w:rPr>
        <w:t>podpisać kwalifikowanym podpisem elektronicznym</w:t>
      </w:r>
      <w:r w:rsidRPr="00BB7A21">
        <w:rPr>
          <w:rFonts w:ascii="Arial" w:hAnsi="Arial" w:cs="Arial"/>
          <w:bCs/>
          <w:color w:val="1F3864" w:themeColor="accent5" w:themeShade="80"/>
          <w:sz w:val="21"/>
          <w:szCs w:val="21"/>
          <w:vertAlign w:val="superscript"/>
        </w:rPr>
        <w:t xml:space="preserve">, zgodnie z reprezentacją Wykonawcy lub udzielonym pełnomocnictwem. </w:t>
      </w:r>
      <w:r w:rsidRPr="00BB7A21">
        <w:rPr>
          <w:rFonts w:ascii="Arial" w:hAnsi="Arial" w:cs="Arial"/>
          <w:color w:val="1F3864" w:themeColor="accent5" w:themeShade="80"/>
          <w:sz w:val="21"/>
          <w:szCs w:val="21"/>
          <w:vertAlign w:val="superscript"/>
        </w:rPr>
        <w:t>Zamawiający zaleca zapisanie oświadczenia w formacie PDF.</w:t>
      </w:r>
    </w:p>
    <w:p w14:paraId="306BF37D" w14:textId="6995E01F" w:rsidR="00B966E0" w:rsidRPr="00B86066" w:rsidRDefault="00727CBD" w:rsidP="00727CBD">
      <w:pPr>
        <w:shd w:val="clear" w:color="auto" w:fill="F2DBDB"/>
        <w:rPr>
          <w:rFonts w:ascii="Arial" w:hAnsi="Arial" w:cs="Arial"/>
          <w:bCs/>
          <w:color w:val="002060"/>
          <w:sz w:val="21"/>
          <w:szCs w:val="21"/>
          <w:u w:val="single"/>
        </w:rPr>
      </w:pPr>
      <w:r w:rsidRPr="00BB7A21">
        <w:rPr>
          <w:rFonts w:ascii="Arial" w:eastAsia="Calibri" w:hAnsi="Arial" w:cs="Arial"/>
          <w:b/>
          <w:iCs/>
          <w:sz w:val="21"/>
          <w:szCs w:val="21"/>
          <w:vertAlign w:val="superscript"/>
          <w:lang w:eastAsia="en-US"/>
        </w:rPr>
        <w:t xml:space="preserve">UWAGA: </w:t>
      </w:r>
      <w:r w:rsidRPr="00BB7A21">
        <w:rPr>
          <w:rFonts w:ascii="Arial" w:eastAsia="Calibri" w:hAnsi="Arial" w:cs="Arial"/>
          <w:iCs/>
          <w:sz w:val="21"/>
          <w:szCs w:val="21"/>
          <w:vertAlign w:val="superscript"/>
          <w:lang w:eastAsia="en-US"/>
        </w:rPr>
        <w:t>W przypadku Wykonawców wspólnie ubiegających się o udzielenie zamówienia niniejsze oświadczenie składa każdy z Wykonawców.</w:t>
      </w:r>
    </w:p>
    <w:sectPr w:rsidR="00B966E0" w:rsidRPr="00B86066" w:rsidSect="004146C7">
      <w:headerReference w:type="default" r:id="rId7"/>
      <w:pgSz w:w="11906" w:h="16838"/>
      <w:pgMar w:top="567" w:right="1417" w:bottom="426" w:left="1417" w:header="42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D6B67" w14:textId="77777777" w:rsidR="0096013E" w:rsidRDefault="0096013E">
      <w:r>
        <w:separator/>
      </w:r>
    </w:p>
  </w:endnote>
  <w:endnote w:type="continuationSeparator" w:id="0">
    <w:p w14:paraId="0F433FC7" w14:textId="77777777" w:rsidR="0096013E" w:rsidRDefault="0096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12598" w14:textId="77777777" w:rsidR="0096013E" w:rsidRDefault="0096013E">
      <w:r>
        <w:separator/>
      </w:r>
    </w:p>
  </w:footnote>
  <w:footnote w:type="continuationSeparator" w:id="0">
    <w:p w14:paraId="5DC6EE16" w14:textId="77777777" w:rsidR="0096013E" w:rsidRDefault="0096013E">
      <w:r>
        <w:continuationSeparator/>
      </w:r>
    </w:p>
  </w:footnote>
  <w:footnote w:id="1">
    <w:p w14:paraId="59FEADDC" w14:textId="77777777" w:rsidR="00727CBD" w:rsidRPr="00B0319E" w:rsidRDefault="00727CBD" w:rsidP="00727CBD">
      <w:pPr>
        <w:pStyle w:val="Zwykytekst"/>
        <w:numPr>
          <w:ilvl w:val="0"/>
          <w:numId w:val="2"/>
        </w:numPr>
        <w:autoSpaceDE w:val="0"/>
        <w:autoSpaceDN w:val="0"/>
        <w:adjustRightInd w:val="0"/>
        <w:ind w:left="284" w:hanging="284"/>
        <w:jc w:val="both"/>
        <w:rPr>
          <w:rFonts w:asciiTheme="majorHAnsi" w:hAnsiTheme="majorHAnsi" w:cstheme="majorHAnsi"/>
          <w:color w:val="1F3864" w:themeColor="accent5" w:themeShade="80"/>
          <w:sz w:val="14"/>
          <w:szCs w:val="14"/>
        </w:rPr>
      </w:pPr>
      <w:r w:rsidRPr="00B748D8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Zgodnie z treścią art. 5k ust. 1 rozporządzenia 833/2014 w brzmieniu nadanym rozporządzeniem 2025/2033 zakazuje się udzielania lub dalszego wykonywania wszelkich zamówień publicznych lub </w:t>
      </w:r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koncesji objętych zakresem dyrektyw </w:t>
      </w:r>
      <w:r w:rsidRPr="00B748D8">
        <w:rPr>
          <w:rFonts w:asciiTheme="majorHAnsi" w:eastAsia="Times New Roman" w:hAnsiTheme="majorHAnsi" w:cstheme="majorHAnsi"/>
          <w:i/>
          <w:iCs/>
          <w:color w:val="1F3864" w:themeColor="accent5" w:themeShade="80"/>
          <w:sz w:val="14"/>
          <w:szCs w:val="14"/>
          <w:lang w:eastAsia="pl-PL"/>
        </w:rPr>
        <w:t>w</w:t>
      </w:r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 sprawie zamówień publicznych, a także zakresem </w:t>
      </w:r>
      <w:hyperlink r:id="rId1" w:anchor="/document/68413978?unitId=art(10)ust(1)" w:history="1">
        <w:r w:rsidRPr="00B748D8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10 ust. 1</w:t>
        </w:r>
      </w:hyperlink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 i </w:t>
      </w:r>
      <w:hyperlink r:id="rId2" w:anchor="/document/68413978?unitId=art(10)ust(3)" w:history="1">
        <w:r w:rsidRPr="00B748D8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3</w:t>
        </w:r>
      </w:hyperlink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, </w:t>
      </w:r>
      <w:hyperlink r:id="rId3" w:anchor="/document/68413978?unitId=art(10)ust(6)lit(a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10 ust. 6 lit. a)-e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), </w:t>
      </w:r>
      <w:hyperlink r:id="rId4" w:anchor="/document/68413978?unitId=art(10)ust(8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10 ust. 8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, </w:t>
      </w:r>
      <w:hyperlink r:id="rId5" w:anchor="/document/68413978?unitId=art(10)ust(9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9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 i </w:t>
      </w:r>
      <w:hyperlink r:id="rId6" w:anchor="/document/68413978?unitId=art(10)ust(10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10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, </w:t>
      </w:r>
      <w:hyperlink r:id="rId7" w:anchor="/document/68413978?unitId=art(11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11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, </w:t>
      </w:r>
      <w:hyperlink r:id="rId8" w:anchor="/document/68413978?unitId=art(12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12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, </w:t>
      </w:r>
      <w:hyperlink r:id="rId9" w:anchor="/document/68413978?unitId=art(13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13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 i </w:t>
      </w:r>
      <w:hyperlink r:id="rId10" w:anchor="/document/68413978?unitId=art(14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14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 dyrektywy 2014/23/UE, </w:t>
      </w:r>
      <w:hyperlink r:id="rId11" w:anchor="/document/68413979?unitId=art(7)lit(a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7 lit. a)-d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), </w:t>
      </w:r>
      <w:hyperlink r:id="rId12" w:anchor="/document/68413979?unitId=art(8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8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, </w:t>
      </w:r>
      <w:hyperlink r:id="rId13" w:anchor="/document/68413979?unitId=art(10)lit(b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10 lit. b)-f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) i </w:t>
      </w:r>
      <w:hyperlink r:id="rId14" w:anchor="/document/68413979?unitId=art(10)lit(h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lit. h)-j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) dyrektywy 2014/24/UE, </w:t>
      </w:r>
      <w:hyperlink r:id="rId15" w:anchor="/document/68413980?unitId=art(18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18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, </w:t>
      </w:r>
      <w:hyperlink r:id="rId16" w:anchor="/document/68413980?unitId=art(21)lit(b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21 lit. b)-e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) i </w:t>
      </w:r>
      <w:hyperlink r:id="rId17" w:anchor="/document/68413980?unitId=art(21)lit(g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lit. g)-i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), </w:t>
      </w:r>
      <w:hyperlink r:id="rId18" w:anchor="/document/68413980?unitId=art(29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29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 i </w:t>
      </w:r>
      <w:hyperlink r:id="rId19" w:anchor="/document/68413980?unitId=art(30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30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 dyrektywy 2014/25/UE oraz </w:t>
      </w:r>
      <w:hyperlink r:id="rId20" w:anchor="/document/67894791?unitId=art(13)lit(a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13 lit. a)-d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), </w:t>
      </w:r>
      <w:hyperlink r:id="rId21" w:anchor="/document/67894791?unitId=art(13)lit(f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lit. f)-h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) i </w:t>
      </w:r>
      <w:hyperlink r:id="rId22" w:anchor="/document/67894791?unitId=art(13)lit(j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lit. j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>) dyrektywy 2009/81/WE na rzecz lub z udziałem:</w:t>
      </w:r>
    </w:p>
    <w:p w14:paraId="1A60C763" w14:textId="77777777" w:rsidR="00727CBD" w:rsidRPr="00B0319E" w:rsidRDefault="00727CBD" w:rsidP="00727CBD">
      <w:pPr>
        <w:ind w:left="284"/>
        <w:jc w:val="both"/>
        <w:rPr>
          <w:rFonts w:asciiTheme="majorHAnsi" w:hAnsiTheme="majorHAnsi" w:cstheme="majorHAnsi"/>
          <w:color w:val="1F3864" w:themeColor="accent5" w:themeShade="80"/>
          <w:sz w:val="14"/>
          <w:szCs w:val="14"/>
        </w:rPr>
      </w:pPr>
      <w:r w:rsidRPr="00B0319E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>a)  obywateli rosyjskich, osób fizycznych zamieszkałych w Rosji lub osób prawnych, podmiotów lub organów z siedzibą w Rosji;</w:t>
      </w:r>
    </w:p>
    <w:p w14:paraId="0DCDDB1D" w14:textId="77777777" w:rsidR="00727CBD" w:rsidRPr="00B0319E" w:rsidRDefault="00727CBD" w:rsidP="00727CBD">
      <w:pPr>
        <w:ind w:left="284"/>
        <w:jc w:val="both"/>
        <w:rPr>
          <w:rFonts w:asciiTheme="majorHAnsi" w:hAnsiTheme="majorHAnsi" w:cstheme="majorHAnsi"/>
          <w:color w:val="1F3864" w:themeColor="accent5" w:themeShade="80"/>
          <w:sz w:val="14"/>
          <w:szCs w:val="14"/>
        </w:rPr>
      </w:pPr>
      <w:r w:rsidRPr="00B0319E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>b) osób prawnych, podmiotów lub organów, do których prawa własności bezpośrednio lub pośrednio w ponad 50 % należą do osoby fizycznej lub prawnej, podmiotu lub organu, o których mowa w lit. a) powyżej; lub;</w:t>
      </w:r>
    </w:p>
    <w:p w14:paraId="2D5B9937" w14:textId="77777777" w:rsidR="00727CBD" w:rsidRPr="00B0319E" w:rsidRDefault="00727CBD" w:rsidP="00727CBD">
      <w:pPr>
        <w:ind w:left="284"/>
        <w:jc w:val="both"/>
        <w:rPr>
          <w:rFonts w:asciiTheme="majorHAnsi" w:hAnsiTheme="majorHAnsi" w:cstheme="majorHAnsi"/>
          <w:color w:val="1F3864" w:themeColor="accent5" w:themeShade="80"/>
          <w:sz w:val="14"/>
          <w:szCs w:val="14"/>
        </w:rPr>
      </w:pPr>
      <w:r w:rsidRPr="00B0319E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c) osób fizycznych lub prawnych, podmiotów lub organów działających w imieniu lub pod kierunkiem osoby fizycznej lub prawnej, podmiotu lub organu, </w:t>
      </w:r>
      <w:r w:rsidRPr="00B0319E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br/>
        <w:t xml:space="preserve">o  których mowa w lit. a) lub b) powyżej, </w:t>
      </w:r>
    </w:p>
    <w:p w14:paraId="2E1196DE" w14:textId="77777777" w:rsidR="00727CBD" w:rsidRPr="00B0319E" w:rsidRDefault="00727CBD" w:rsidP="00727CBD">
      <w:pPr>
        <w:ind w:left="284"/>
        <w:jc w:val="both"/>
        <w:rPr>
          <w:rFonts w:asciiTheme="majorHAnsi" w:hAnsiTheme="majorHAnsi" w:cstheme="majorHAnsi"/>
          <w:color w:val="1F3864" w:themeColor="accent5" w:themeShade="80"/>
          <w:sz w:val="14"/>
          <w:szCs w:val="14"/>
        </w:rPr>
      </w:pPr>
      <w:r w:rsidRPr="00B0319E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73D58BDA" w14:textId="77777777" w:rsidR="00727CBD" w:rsidRPr="00B748D8" w:rsidRDefault="00727CBD" w:rsidP="00727CBD">
      <w:pPr>
        <w:pStyle w:val="Zwykytekst"/>
        <w:numPr>
          <w:ilvl w:val="0"/>
          <w:numId w:val="2"/>
        </w:numPr>
        <w:autoSpaceDE w:val="0"/>
        <w:autoSpaceDN w:val="0"/>
        <w:adjustRightInd w:val="0"/>
        <w:ind w:left="284" w:hanging="284"/>
        <w:jc w:val="both"/>
        <w:rPr>
          <w:rFonts w:asciiTheme="majorHAnsi" w:hAnsiTheme="majorHAnsi" w:cstheme="majorHAnsi"/>
          <w:color w:val="1F3864" w:themeColor="accent5" w:themeShade="80"/>
          <w:sz w:val="14"/>
          <w:szCs w:val="14"/>
        </w:rPr>
      </w:pPr>
      <w:r w:rsidRPr="00B748D8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Zgodnie z treścią art. 7 ust. 1 ustawy z dnia 13 kwietnia 2022 r. </w:t>
      </w:r>
      <w:r w:rsidRPr="00B748D8">
        <w:rPr>
          <w:rFonts w:asciiTheme="majorHAnsi" w:hAnsiTheme="majorHAnsi" w:cstheme="majorHAnsi"/>
          <w:iCs/>
          <w:color w:val="1F3864" w:themeColor="accent5" w:themeShade="80"/>
          <w:sz w:val="14"/>
          <w:szCs w:val="14"/>
        </w:rPr>
        <w:t>o szczególnych rozwiązaniach w zakresie przeciwdziałania wspieraniu agresji na Ukrainę oraz służących ochronie bezpieczeństwa narodowego</w:t>
      </w:r>
      <w:r w:rsidRPr="00B748D8">
        <w:rPr>
          <w:rFonts w:asciiTheme="majorHAnsi" w:hAnsiTheme="majorHAnsi" w:cstheme="majorHAnsi"/>
          <w:i/>
          <w:iCs/>
          <w:color w:val="1F3864" w:themeColor="accent5" w:themeShade="80"/>
          <w:sz w:val="14"/>
          <w:szCs w:val="14"/>
        </w:rPr>
        <w:t xml:space="preserve">,  </w:t>
      </w:r>
      <w:r w:rsidRPr="00B748D8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z </w:t>
      </w:r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4199E34C" w14:textId="481BFB6D" w:rsidR="007C3A8C" w:rsidRPr="007C3A8C" w:rsidRDefault="007C3A8C" w:rsidP="008A2CCE">
      <w:pPr>
        <w:pStyle w:val="Akapitzlist"/>
        <w:numPr>
          <w:ilvl w:val="0"/>
          <w:numId w:val="5"/>
        </w:numPr>
        <w:ind w:left="426" w:hanging="142"/>
        <w:jc w:val="both"/>
        <w:rPr>
          <w:rFonts w:asciiTheme="majorHAnsi" w:hAnsiTheme="majorHAnsi" w:cstheme="majorHAnsi"/>
          <w:color w:val="1F3864" w:themeColor="accent5" w:themeShade="80"/>
          <w:sz w:val="14"/>
          <w:szCs w:val="14"/>
        </w:rPr>
      </w:pPr>
      <w:r w:rsidRPr="007C3A8C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1D0FE22F" w14:textId="4CC160E7" w:rsidR="007C3A8C" w:rsidRDefault="007C3A8C" w:rsidP="007C3A8C">
      <w:pPr>
        <w:ind w:left="426" w:hanging="142"/>
        <w:jc w:val="both"/>
        <w:rPr>
          <w:rFonts w:asciiTheme="majorHAnsi" w:hAnsiTheme="majorHAnsi" w:cstheme="majorHAnsi"/>
          <w:color w:val="1F3864" w:themeColor="accent5" w:themeShade="80"/>
          <w:sz w:val="14"/>
          <w:szCs w:val="14"/>
        </w:rPr>
      </w:pPr>
      <w:r w:rsidRPr="007C3A8C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2023 r. poz. 1124, z późn. zm.6) jest osoba wymieniona w wykazach określonych w rozporządzeniu 765/2006</w:t>
      </w:r>
      <w:r w:rsidR="00FF0CA9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br/>
      </w:r>
      <w:r w:rsidRPr="007C3A8C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>i rozporządzeniu 269/2014 albo wpisana na listę lub będąca takim beneficjentem rzeczywistym od dnia 24 lutego 2022 r., o ile została wpisana na listę na pod</w:t>
      </w:r>
      <w:r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 </w:t>
      </w:r>
      <w:r w:rsidRPr="007C3A8C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stawie decyzji w sprawie wpisu na listę rozstrzygającej o zastosowaniu środka, o którym mowa w art. 1 pkt 3; </w:t>
      </w:r>
    </w:p>
    <w:p w14:paraId="76746506" w14:textId="7836237C" w:rsidR="00727CBD" w:rsidRPr="00817E7C" w:rsidRDefault="007C3A8C" w:rsidP="007C3A8C">
      <w:pPr>
        <w:ind w:left="426" w:hanging="142"/>
        <w:jc w:val="both"/>
        <w:rPr>
          <w:sz w:val="12"/>
          <w:szCs w:val="12"/>
        </w:rPr>
      </w:pPr>
      <w:r w:rsidRPr="007C3A8C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</w:t>
      </w:r>
      <w:r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 </w:t>
      </w:r>
      <w:r w:rsidRPr="007C3A8C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>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0DEE3" w14:textId="6038451B" w:rsidR="00B966E0" w:rsidRDefault="005E46C3">
    <w:pPr>
      <w:tabs>
        <w:tab w:val="center" w:pos="4536"/>
        <w:tab w:val="right" w:pos="9072"/>
      </w:tabs>
      <w:rPr>
        <w:rFonts w:ascii="Arial" w:eastAsia="Calibri" w:hAnsi="Arial" w:cs="Arial"/>
        <w:color w:val="FF0000"/>
        <w:sz w:val="16"/>
        <w:szCs w:val="16"/>
        <w:u w:val="single"/>
        <w:lang w:eastAsia="en-US"/>
      </w:rPr>
    </w:pPr>
    <w:r>
      <w:rPr>
        <w:rFonts w:ascii="Arial" w:eastAsia="Calibri" w:hAnsi="Arial" w:cs="Arial"/>
        <w:color w:val="FF0000"/>
        <w:sz w:val="16"/>
        <w:szCs w:val="16"/>
        <w:u w:val="single"/>
        <w:lang w:eastAsia="en-US"/>
      </w:rPr>
      <w:t xml:space="preserve">Oświadczenie należy złożyć </w:t>
    </w:r>
    <w:r>
      <w:rPr>
        <w:rFonts w:ascii="Arial" w:eastAsia="Calibri" w:hAnsi="Arial" w:cs="Arial"/>
        <w:b/>
        <w:color w:val="FF0000"/>
        <w:sz w:val="16"/>
        <w:szCs w:val="16"/>
        <w:u w:val="single"/>
        <w:lang w:eastAsia="en-US"/>
      </w:rPr>
      <w:t>wraz z ofertą</w:t>
    </w:r>
    <w:r w:rsidR="006D55B8">
      <w:rPr>
        <w:rFonts w:ascii="Arial" w:eastAsia="Calibri" w:hAnsi="Arial" w:cs="Arial"/>
        <w:b/>
        <w:color w:val="FF0000"/>
        <w:sz w:val="16"/>
        <w:szCs w:val="16"/>
        <w:u w:val="single"/>
        <w:lang w:eastAsia="en-US"/>
      </w:rPr>
      <w:t xml:space="preserve"> </w:t>
    </w:r>
    <w:r w:rsidR="006D55B8">
      <w:rPr>
        <w:rFonts w:ascii="Arial" w:hAnsi="Arial" w:cs="Arial"/>
        <w:bCs/>
        <w:sz w:val="21"/>
        <w:szCs w:val="21"/>
        <w:vertAlign w:val="superscript"/>
      </w:rPr>
      <w:t>(dotyczy części 1, 2, 3 i 4 zamówienia)</w:t>
    </w:r>
  </w:p>
  <w:p w14:paraId="219388A7" w14:textId="77777777" w:rsidR="00B966E0" w:rsidRDefault="00B966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1338AB"/>
    <w:multiLevelType w:val="hybridMultilevel"/>
    <w:tmpl w:val="4F0616B0"/>
    <w:lvl w:ilvl="0" w:tplc="C5CE0774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5356AE"/>
    <w:multiLevelType w:val="hybridMultilevel"/>
    <w:tmpl w:val="6EE4A388"/>
    <w:lvl w:ilvl="0" w:tplc="8D627D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765654C"/>
    <w:multiLevelType w:val="hybridMultilevel"/>
    <w:tmpl w:val="DE5299F8"/>
    <w:lvl w:ilvl="0" w:tplc="AE8E123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E75581F"/>
    <w:multiLevelType w:val="hybridMultilevel"/>
    <w:tmpl w:val="D77437B0"/>
    <w:lvl w:ilvl="0" w:tplc="BB0C4758">
      <w:start w:val="1"/>
      <w:numFmt w:val="decimal"/>
      <w:lvlText w:val="%1)"/>
      <w:lvlJc w:val="left"/>
      <w:pPr>
        <w:ind w:left="578" w:hanging="360"/>
      </w:pPr>
      <w:rPr>
        <w:rFonts w:asciiTheme="minorHAnsi" w:hAnsiTheme="minorHAnsi" w:cstheme="minorHAnsi" w:hint="default"/>
        <w:b w:val="0"/>
        <w:i w:val="0"/>
        <w:color w:val="C0000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7900588F"/>
    <w:multiLevelType w:val="hybridMultilevel"/>
    <w:tmpl w:val="AFBA00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6E0"/>
    <w:rsid w:val="00074DED"/>
    <w:rsid w:val="000A191E"/>
    <w:rsid w:val="000B214F"/>
    <w:rsid w:val="000C1CE5"/>
    <w:rsid w:val="000F3BC4"/>
    <w:rsid w:val="000F6A81"/>
    <w:rsid w:val="00121093"/>
    <w:rsid w:val="00134DE1"/>
    <w:rsid w:val="00151628"/>
    <w:rsid w:val="00160F1A"/>
    <w:rsid w:val="0017342C"/>
    <w:rsid w:val="00194BD5"/>
    <w:rsid w:val="001D30A6"/>
    <w:rsid w:val="001E5AC2"/>
    <w:rsid w:val="001F1E1C"/>
    <w:rsid w:val="002047DB"/>
    <w:rsid w:val="00216FA3"/>
    <w:rsid w:val="00261C90"/>
    <w:rsid w:val="00263511"/>
    <w:rsid w:val="0029151C"/>
    <w:rsid w:val="002B0FCF"/>
    <w:rsid w:val="002B3598"/>
    <w:rsid w:val="00302393"/>
    <w:rsid w:val="00316C54"/>
    <w:rsid w:val="0034086C"/>
    <w:rsid w:val="003A2D19"/>
    <w:rsid w:val="003C0F2A"/>
    <w:rsid w:val="003C5957"/>
    <w:rsid w:val="00406EB3"/>
    <w:rsid w:val="004146C7"/>
    <w:rsid w:val="00445010"/>
    <w:rsid w:val="00480155"/>
    <w:rsid w:val="004C45D0"/>
    <w:rsid w:val="004C7E8E"/>
    <w:rsid w:val="004E21CA"/>
    <w:rsid w:val="004F08A7"/>
    <w:rsid w:val="004F216E"/>
    <w:rsid w:val="00500412"/>
    <w:rsid w:val="00506B81"/>
    <w:rsid w:val="005237BC"/>
    <w:rsid w:val="00524D64"/>
    <w:rsid w:val="0053647F"/>
    <w:rsid w:val="0055190F"/>
    <w:rsid w:val="0059793C"/>
    <w:rsid w:val="005B3C53"/>
    <w:rsid w:val="005E46C3"/>
    <w:rsid w:val="005F6670"/>
    <w:rsid w:val="00616439"/>
    <w:rsid w:val="00636810"/>
    <w:rsid w:val="006965BC"/>
    <w:rsid w:val="00696C5F"/>
    <w:rsid w:val="006B0434"/>
    <w:rsid w:val="006B1F3B"/>
    <w:rsid w:val="006B4C11"/>
    <w:rsid w:val="006D55B8"/>
    <w:rsid w:val="006E556E"/>
    <w:rsid w:val="00727CBD"/>
    <w:rsid w:val="007404D8"/>
    <w:rsid w:val="0077108D"/>
    <w:rsid w:val="00790514"/>
    <w:rsid w:val="007C3A8C"/>
    <w:rsid w:val="00806C4D"/>
    <w:rsid w:val="00852A41"/>
    <w:rsid w:val="008A2B08"/>
    <w:rsid w:val="008D2836"/>
    <w:rsid w:val="008E1958"/>
    <w:rsid w:val="00940FD2"/>
    <w:rsid w:val="00944CDA"/>
    <w:rsid w:val="0096013E"/>
    <w:rsid w:val="00972F0D"/>
    <w:rsid w:val="00993E04"/>
    <w:rsid w:val="00996BB7"/>
    <w:rsid w:val="009E0405"/>
    <w:rsid w:val="009F0877"/>
    <w:rsid w:val="009F6F7C"/>
    <w:rsid w:val="00A83E2B"/>
    <w:rsid w:val="00AF1C85"/>
    <w:rsid w:val="00AF42C6"/>
    <w:rsid w:val="00B0490B"/>
    <w:rsid w:val="00B11B7B"/>
    <w:rsid w:val="00B20EB7"/>
    <w:rsid w:val="00B41774"/>
    <w:rsid w:val="00B64CFA"/>
    <w:rsid w:val="00B86066"/>
    <w:rsid w:val="00B966E0"/>
    <w:rsid w:val="00BB282B"/>
    <w:rsid w:val="00BD2025"/>
    <w:rsid w:val="00BE695D"/>
    <w:rsid w:val="00C16EF5"/>
    <w:rsid w:val="00C666C6"/>
    <w:rsid w:val="00CC7185"/>
    <w:rsid w:val="00D16D22"/>
    <w:rsid w:val="00D318E5"/>
    <w:rsid w:val="00D462C9"/>
    <w:rsid w:val="00D535C9"/>
    <w:rsid w:val="00D80D03"/>
    <w:rsid w:val="00D91299"/>
    <w:rsid w:val="00DB5A86"/>
    <w:rsid w:val="00DC2943"/>
    <w:rsid w:val="00DF7010"/>
    <w:rsid w:val="00DF71CC"/>
    <w:rsid w:val="00E51146"/>
    <w:rsid w:val="00E57278"/>
    <w:rsid w:val="00E66F24"/>
    <w:rsid w:val="00E73979"/>
    <w:rsid w:val="00EA2002"/>
    <w:rsid w:val="00EA4E2F"/>
    <w:rsid w:val="00EB115F"/>
    <w:rsid w:val="00F23A02"/>
    <w:rsid w:val="00F93A7E"/>
    <w:rsid w:val="00FB2089"/>
    <w:rsid w:val="00FF0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F3DCD3"/>
  <w15:chartTrackingRefBased/>
  <w15:docId w15:val="{0E74BF60-914C-48B0-8C53-D4BFABB25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  <w:rPr>
      <w:sz w:val="20"/>
      <w:szCs w:val="20"/>
      <w:u w:val="single"/>
    </w:rPr>
  </w:style>
  <w:style w:type="character" w:customStyle="1" w:styleId="NagwekZnak">
    <w:name w:val="Nagłówek Znak"/>
    <w:basedOn w:val="Domylnaczcionkaakapitu"/>
    <w:link w:val="Nagwek"/>
    <w:semiHidden/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Calibri" w:eastAsia="Calibri" w:hAnsi="Calibri" w:cs="Times New Roman"/>
      <w:lang w:val="x-none"/>
    </w:rPr>
  </w:style>
  <w:style w:type="paragraph" w:styleId="Zwykytekst">
    <w:name w:val="Plain Text"/>
    <w:basedOn w:val="Normalny"/>
    <w:link w:val="ZwykytekstZnak"/>
    <w:uiPriority w:val="99"/>
    <w:unhideWhenUsed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Pr>
      <w:rFonts w:ascii="Consolas" w:hAnsi="Consolas" w:cs="Consolas"/>
      <w:sz w:val="21"/>
      <w:szCs w:val="21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27C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3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941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Rzymowska-Gardziej Krystyna</dc:creator>
  <cp:keywords/>
  <dc:description/>
  <cp:lastModifiedBy>Rzymowska-Gardziej Krystyna</cp:lastModifiedBy>
  <cp:revision>177</cp:revision>
  <cp:lastPrinted>2026-04-15T05:43:00Z</cp:lastPrinted>
  <dcterms:created xsi:type="dcterms:W3CDTF">2022-04-20T11:33:00Z</dcterms:created>
  <dcterms:modified xsi:type="dcterms:W3CDTF">2026-04-15T06:20:00Z</dcterms:modified>
</cp:coreProperties>
</file>